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6D" w:rsidRPr="004C7A9C" w:rsidRDefault="004C7A9C" w:rsidP="004C7A9C">
      <w:pPr>
        <w:jc w:val="center"/>
        <w:rPr>
          <w:rFonts w:ascii="Arial" w:hAnsi="Arial" w:cs="Arial"/>
          <w:b/>
          <w:sz w:val="24"/>
          <w:szCs w:val="24"/>
          <w:u w:val="single"/>
        </w:rPr>
      </w:pPr>
      <w:r w:rsidRPr="004C7A9C">
        <w:rPr>
          <w:rFonts w:ascii="Arial" w:hAnsi="Arial" w:cs="Arial"/>
          <w:b/>
          <w:sz w:val="24"/>
          <w:szCs w:val="24"/>
          <w:u w:val="single"/>
        </w:rPr>
        <w:t>Thurrock Coalition</w:t>
      </w:r>
    </w:p>
    <w:p w:rsidR="004C7A9C" w:rsidRDefault="00923D31" w:rsidP="004C7A9C">
      <w:pPr>
        <w:jc w:val="center"/>
        <w:rPr>
          <w:rFonts w:ascii="Arial" w:hAnsi="Arial" w:cs="Arial"/>
          <w:b/>
          <w:sz w:val="24"/>
          <w:szCs w:val="24"/>
          <w:u w:val="single"/>
        </w:rPr>
      </w:pPr>
      <w:r>
        <w:rPr>
          <w:rFonts w:ascii="Arial" w:hAnsi="Arial" w:cs="Arial"/>
          <w:b/>
          <w:sz w:val="24"/>
          <w:szCs w:val="24"/>
          <w:u w:val="single"/>
        </w:rPr>
        <w:t xml:space="preserve">Minutes of the </w:t>
      </w:r>
      <w:r w:rsidR="004C7A9C" w:rsidRPr="004C7A9C">
        <w:rPr>
          <w:rFonts w:ascii="Arial" w:hAnsi="Arial" w:cs="Arial"/>
          <w:b/>
          <w:sz w:val="24"/>
          <w:szCs w:val="24"/>
          <w:u w:val="single"/>
        </w:rPr>
        <w:t xml:space="preserve">Mental Health Service User &amp; Carer Forum </w:t>
      </w:r>
      <w:r w:rsidR="004C7A9C" w:rsidRPr="004C7A9C">
        <w:rPr>
          <w:rFonts w:ascii="Arial" w:hAnsi="Arial" w:cs="Arial"/>
          <w:b/>
          <w:sz w:val="24"/>
          <w:szCs w:val="24"/>
          <w:u w:val="single"/>
        </w:rPr>
        <w:br/>
        <w:t>27</w:t>
      </w:r>
      <w:r w:rsidR="004C7A9C" w:rsidRPr="004C7A9C">
        <w:rPr>
          <w:rFonts w:ascii="Arial" w:hAnsi="Arial" w:cs="Arial"/>
          <w:b/>
          <w:sz w:val="24"/>
          <w:szCs w:val="24"/>
          <w:u w:val="single"/>
          <w:vertAlign w:val="superscript"/>
        </w:rPr>
        <w:t>th</w:t>
      </w:r>
      <w:r w:rsidR="004C7A9C" w:rsidRPr="004C7A9C">
        <w:rPr>
          <w:rFonts w:ascii="Arial" w:hAnsi="Arial" w:cs="Arial"/>
          <w:b/>
          <w:sz w:val="24"/>
          <w:szCs w:val="24"/>
          <w:u w:val="single"/>
        </w:rPr>
        <w:t xml:space="preserve"> April 2015 </w:t>
      </w:r>
      <w:r w:rsidR="004C7A9C" w:rsidRPr="004C7A9C">
        <w:rPr>
          <w:rFonts w:ascii="Arial" w:hAnsi="Arial" w:cs="Arial"/>
          <w:b/>
          <w:sz w:val="24"/>
          <w:szCs w:val="24"/>
          <w:u w:val="single"/>
        </w:rPr>
        <w:br/>
        <w:t xml:space="preserve">2.00pm to 4.00pm, </w:t>
      </w:r>
      <w:proofErr w:type="gramStart"/>
      <w:r w:rsidR="004C7A9C" w:rsidRPr="004C7A9C">
        <w:rPr>
          <w:rFonts w:ascii="Arial" w:hAnsi="Arial" w:cs="Arial"/>
          <w:b/>
          <w:sz w:val="24"/>
          <w:szCs w:val="24"/>
          <w:u w:val="single"/>
        </w:rPr>
        <w:t>The</w:t>
      </w:r>
      <w:proofErr w:type="gramEnd"/>
      <w:r w:rsidR="004C7A9C" w:rsidRPr="004C7A9C">
        <w:rPr>
          <w:rFonts w:ascii="Arial" w:hAnsi="Arial" w:cs="Arial"/>
          <w:b/>
          <w:sz w:val="24"/>
          <w:szCs w:val="24"/>
          <w:u w:val="single"/>
        </w:rPr>
        <w:t xml:space="preserve"> Beehive</w:t>
      </w:r>
      <w:r w:rsidR="004C7A9C">
        <w:rPr>
          <w:rFonts w:ascii="Arial" w:hAnsi="Arial" w:cs="Arial"/>
          <w:b/>
          <w:sz w:val="24"/>
          <w:szCs w:val="24"/>
          <w:u w:val="single"/>
        </w:rPr>
        <w:br/>
      </w:r>
    </w:p>
    <w:p w:rsidR="004C7A9C" w:rsidRDefault="004C7A9C" w:rsidP="004C7A9C">
      <w:pPr>
        <w:rPr>
          <w:rFonts w:ascii="Arial" w:hAnsi="Arial" w:cs="Arial"/>
          <w:sz w:val="24"/>
          <w:szCs w:val="24"/>
        </w:rPr>
      </w:pPr>
      <w:r>
        <w:rPr>
          <w:rFonts w:ascii="Arial" w:hAnsi="Arial" w:cs="Arial"/>
          <w:sz w:val="24"/>
          <w:szCs w:val="24"/>
        </w:rPr>
        <w:t>Present: Toni Saliba (Mind), Debbie Tween (gues</w:t>
      </w:r>
      <w:r w:rsidR="00A766B0">
        <w:rPr>
          <w:rFonts w:ascii="Arial" w:hAnsi="Arial" w:cs="Arial"/>
          <w:sz w:val="24"/>
          <w:szCs w:val="24"/>
        </w:rPr>
        <w:t>t of Toni’s), D Hill (Mind), J L</w:t>
      </w:r>
      <w:r>
        <w:rPr>
          <w:rFonts w:ascii="Arial" w:hAnsi="Arial" w:cs="Arial"/>
          <w:sz w:val="24"/>
          <w:szCs w:val="24"/>
        </w:rPr>
        <w:t xml:space="preserve">ambert (Mind), David </w:t>
      </w:r>
      <w:proofErr w:type="spellStart"/>
      <w:r>
        <w:rPr>
          <w:rFonts w:ascii="Arial" w:hAnsi="Arial" w:cs="Arial"/>
          <w:sz w:val="24"/>
          <w:szCs w:val="24"/>
        </w:rPr>
        <w:t>Eyres</w:t>
      </w:r>
      <w:proofErr w:type="spellEnd"/>
      <w:r>
        <w:rPr>
          <w:rFonts w:ascii="Arial" w:hAnsi="Arial" w:cs="Arial"/>
          <w:sz w:val="24"/>
          <w:szCs w:val="24"/>
        </w:rPr>
        <w:t xml:space="preserve"> (Mind), David </w:t>
      </w:r>
      <w:proofErr w:type="spellStart"/>
      <w:r>
        <w:rPr>
          <w:rFonts w:ascii="Arial" w:hAnsi="Arial" w:cs="Arial"/>
          <w:sz w:val="24"/>
          <w:szCs w:val="24"/>
        </w:rPr>
        <w:t>Rundell</w:t>
      </w:r>
      <w:proofErr w:type="spellEnd"/>
      <w:r>
        <w:rPr>
          <w:rFonts w:ascii="Arial" w:hAnsi="Arial" w:cs="Arial"/>
          <w:sz w:val="24"/>
          <w:szCs w:val="24"/>
        </w:rPr>
        <w:t xml:space="preserve"> (Mind), Alan Belton (SEPT – Grays Hall), </w:t>
      </w:r>
      <w:proofErr w:type="spellStart"/>
      <w:r>
        <w:rPr>
          <w:rFonts w:ascii="Arial" w:hAnsi="Arial" w:cs="Arial"/>
          <w:sz w:val="24"/>
          <w:szCs w:val="24"/>
        </w:rPr>
        <w:t>Ootam</w:t>
      </w:r>
      <w:proofErr w:type="spellEnd"/>
      <w:r>
        <w:rPr>
          <w:rFonts w:ascii="Arial" w:hAnsi="Arial" w:cs="Arial"/>
          <w:sz w:val="24"/>
          <w:szCs w:val="24"/>
        </w:rPr>
        <w:t xml:space="preserve"> </w:t>
      </w:r>
      <w:proofErr w:type="spellStart"/>
      <w:r>
        <w:rPr>
          <w:rFonts w:ascii="Arial" w:hAnsi="Arial" w:cs="Arial"/>
          <w:sz w:val="24"/>
          <w:szCs w:val="24"/>
        </w:rPr>
        <w:t>Coodye</w:t>
      </w:r>
      <w:proofErr w:type="spellEnd"/>
      <w:r>
        <w:rPr>
          <w:rFonts w:ascii="Arial" w:hAnsi="Arial" w:cs="Arial"/>
          <w:sz w:val="24"/>
          <w:szCs w:val="24"/>
        </w:rPr>
        <w:t xml:space="preserve"> (KCA Vision Thurrock Drugs and </w:t>
      </w:r>
      <w:r w:rsidR="00112090">
        <w:rPr>
          <w:rFonts w:ascii="Arial" w:hAnsi="Arial" w:cs="Arial"/>
          <w:sz w:val="24"/>
          <w:szCs w:val="24"/>
        </w:rPr>
        <w:t>alcohol</w:t>
      </w:r>
      <w:r>
        <w:rPr>
          <w:rFonts w:ascii="Arial" w:hAnsi="Arial" w:cs="Arial"/>
          <w:sz w:val="24"/>
          <w:szCs w:val="24"/>
        </w:rPr>
        <w:t xml:space="preserve">), Irene Gillan (Therapentic foster carer), Alison Petti (Together), Amanda </w:t>
      </w:r>
      <w:r w:rsidR="00112090">
        <w:rPr>
          <w:rFonts w:ascii="Arial" w:hAnsi="Arial" w:cs="Arial"/>
          <w:sz w:val="24"/>
          <w:szCs w:val="24"/>
        </w:rPr>
        <w:t>Perry</w:t>
      </w:r>
      <w:r>
        <w:rPr>
          <w:rFonts w:ascii="Arial" w:hAnsi="Arial" w:cs="Arial"/>
          <w:sz w:val="24"/>
          <w:szCs w:val="24"/>
        </w:rPr>
        <w:t xml:space="preserve"> (Healthwatch Thurrock), Jul</w:t>
      </w:r>
      <w:r w:rsidR="00A766B0">
        <w:rPr>
          <w:rFonts w:ascii="Arial" w:hAnsi="Arial" w:cs="Arial"/>
          <w:sz w:val="24"/>
          <w:szCs w:val="24"/>
        </w:rPr>
        <w:t>ie Smith (TLS), Anthony Auger (</w:t>
      </w:r>
      <w:r>
        <w:rPr>
          <w:rFonts w:ascii="Arial" w:hAnsi="Arial" w:cs="Arial"/>
          <w:sz w:val="24"/>
          <w:szCs w:val="24"/>
        </w:rPr>
        <w:t>Service user), Leigh Norris (Essex Police), Steve Webster (Mind), Jo</w:t>
      </w:r>
      <w:r w:rsidR="000C25EF">
        <w:rPr>
          <w:rFonts w:ascii="Arial" w:hAnsi="Arial" w:cs="Arial"/>
          <w:sz w:val="24"/>
          <w:szCs w:val="24"/>
        </w:rPr>
        <w:t xml:space="preserve">hn Sanders (Mind), Graham Carey (Adult Safeguarding), Jacqui Webster (Mind), Bryce Day (Mind), Philip Day (Mind), </w:t>
      </w:r>
      <w:r w:rsidR="00112090">
        <w:rPr>
          <w:rFonts w:ascii="Arial" w:hAnsi="Arial" w:cs="Arial"/>
          <w:sz w:val="24"/>
          <w:szCs w:val="24"/>
        </w:rPr>
        <w:t>Charlotte</w:t>
      </w:r>
      <w:r w:rsidR="000C25EF">
        <w:rPr>
          <w:rFonts w:ascii="Arial" w:hAnsi="Arial" w:cs="Arial"/>
          <w:sz w:val="24"/>
          <w:szCs w:val="24"/>
        </w:rPr>
        <w:t xml:space="preserve"> Webb (Mind), </w:t>
      </w:r>
      <w:proofErr w:type="spellStart"/>
      <w:r w:rsidR="000C25EF">
        <w:rPr>
          <w:rFonts w:ascii="Arial" w:hAnsi="Arial" w:cs="Arial"/>
          <w:sz w:val="24"/>
          <w:szCs w:val="24"/>
        </w:rPr>
        <w:t>Kam</w:t>
      </w:r>
      <w:r w:rsidR="00FF1176">
        <w:rPr>
          <w:rFonts w:ascii="Arial" w:hAnsi="Arial" w:cs="Arial"/>
          <w:sz w:val="24"/>
          <w:szCs w:val="24"/>
        </w:rPr>
        <w:t>aljeet</w:t>
      </w:r>
      <w:proofErr w:type="spellEnd"/>
      <w:r w:rsidR="00FF1176">
        <w:rPr>
          <w:rFonts w:ascii="Arial" w:hAnsi="Arial" w:cs="Arial"/>
          <w:sz w:val="24"/>
          <w:szCs w:val="24"/>
        </w:rPr>
        <w:t xml:space="preserve"> Gill (Mind), Sharon </w:t>
      </w:r>
      <w:proofErr w:type="spellStart"/>
      <w:r w:rsidR="00FF1176">
        <w:rPr>
          <w:rFonts w:ascii="Arial" w:hAnsi="Arial" w:cs="Arial"/>
          <w:sz w:val="24"/>
          <w:szCs w:val="24"/>
        </w:rPr>
        <w:t>Goodard</w:t>
      </w:r>
      <w:proofErr w:type="spellEnd"/>
      <w:r w:rsidR="00FF1176">
        <w:rPr>
          <w:rFonts w:ascii="Arial" w:hAnsi="Arial" w:cs="Arial"/>
          <w:sz w:val="24"/>
          <w:szCs w:val="24"/>
        </w:rPr>
        <w:t xml:space="preserve"> (Mind), Chris </w:t>
      </w:r>
      <w:proofErr w:type="spellStart"/>
      <w:r w:rsidR="00FF1176">
        <w:rPr>
          <w:rFonts w:ascii="Arial" w:hAnsi="Arial" w:cs="Arial"/>
          <w:sz w:val="24"/>
          <w:szCs w:val="24"/>
        </w:rPr>
        <w:t>Holand</w:t>
      </w:r>
      <w:proofErr w:type="spellEnd"/>
      <w:r w:rsidR="00FF1176">
        <w:rPr>
          <w:rFonts w:ascii="Arial" w:hAnsi="Arial" w:cs="Arial"/>
          <w:sz w:val="24"/>
          <w:szCs w:val="24"/>
        </w:rPr>
        <w:t xml:space="preserve">, Sonja </w:t>
      </w:r>
      <w:proofErr w:type="spellStart"/>
      <w:r w:rsidR="00FF1176">
        <w:rPr>
          <w:rFonts w:ascii="Arial" w:hAnsi="Arial" w:cs="Arial"/>
          <w:sz w:val="24"/>
          <w:szCs w:val="24"/>
        </w:rPr>
        <w:t>Dube</w:t>
      </w:r>
      <w:proofErr w:type="spellEnd"/>
      <w:r w:rsidR="00FF1176">
        <w:rPr>
          <w:rFonts w:ascii="Arial" w:hAnsi="Arial" w:cs="Arial"/>
          <w:sz w:val="24"/>
          <w:szCs w:val="24"/>
        </w:rPr>
        <w:t xml:space="preserve"> (Mind), Brain Martin (Mind), J Richardson (Mind), </w:t>
      </w:r>
      <w:proofErr w:type="spellStart"/>
      <w:r w:rsidR="00FF1176">
        <w:rPr>
          <w:rFonts w:ascii="Arial" w:hAnsi="Arial" w:cs="Arial"/>
          <w:sz w:val="24"/>
          <w:szCs w:val="24"/>
        </w:rPr>
        <w:t>Harpal</w:t>
      </w:r>
      <w:proofErr w:type="spellEnd"/>
      <w:r w:rsidR="00FF1176">
        <w:rPr>
          <w:rFonts w:ascii="Arial" w:hAnsi="Arial" w:cs="Arial"/>
          <w:sz w:val="24"/>
          <w:szCs w:val="24"/>
        </w:rPr>
        <w:t xml:space="preserve"> Kang (Mind), David Alan (Mind), Cate </w:t>
      </w:r>
      <w:proofErr w:type="spellStart"/>
      <w:r w:rsidR="00FF1176">
        <w:rPr>
          <w:rFonts w:ascii="Arial" w:hAnsi="Arial" w:cs="Arial"/>
          <w:sz w:val="24"/>
          <w:szCs w:val="24"/>
        </w:rPr>
        <w:t>Edwynn</w:t>
      </w:r>
      <w:proofErr w:type="spellEnd"/>
      <w:r w:rsidR="00FF1176">
        <w:rPr>
          <w:rFonts w:ascii="Arial" w:hAnsi="Arial" w:cs="Arial"/>
          <w:sz w:val="24"/>
          <w:szCs w:val="24"/>
        </w:rPr>
        <w:t xml:space="preserve"> (Thurrock Council</w:t>
      </w:r>
      <w:r w:rsidR="00A766B0">
        <w:rPr>
          <w:rFonts w:ascii="Arial" w:hAnsi="Arial" w:cs="Arial"/>
          <w:sz w:val="24"/>
          <w:szCs w:val="24"/>
        </w:rPr>
        <w:t>, Public Health</w:t>
      </w:r>
      <w:r w:rsidR="00FF1176">
        <w:rPr>
          <w:rFonts w:ascii="Arial" w:hAnsi="Arial" w:cs="Arial"/>
          <w:sz w:val="24"/>
          <w:szCs w:val="24"/>
        </w:rPr>
        <w:t>), Leroy Richards (Thurrock Council</w:t>
      </w:r>
      <w:r w:rsidR="00A766B0">
        <w:rPr>
          <w:rFonts w:ascii="Arial" w:hAnsi="Arial" w:cs="Arial"/>
          <w:sz w:val="24"/>
          <w:szCs w:val="24"/>
        </w:rPr>
        <w:t>, Public Health</w:t>
      </w:r>
      <w:r w:rsidR="00FF1176">
        <w:rPr>
          <w:rFonts w:ascii="Arial" w:hAnsi="Arial" w:cs="Arial"/>
          <w:sz w:val="24"/>
          <w:szCs w:val="24"/>
        </w:rPr>
        <w:t xml:space="preserve">), </w:t>
      </w:r>
      <w:proofErr w:type="spellStart"/>
      <w:r w:rsidR="00FF1176">
        <w:rPr>
          <w:rFonts w:ascii="Arial" w:hAnsi="Arial" w:cs="Arial"/>
          <w:sz w:val="24"/>
          <w:szCs w:val="24"/>
        </w:rPr>
        <w:t>Akbal</w:t>
      </w:r>
      <w:proofErr w:type="spellEnd"/>
      <w:r w:rsidR="00FF1176">
        <w:rPr>
          <w:rFonts w:ascii="Arial" w:hAnsi="Arial" w:cs="Arial"/>
          <w:sz w:val="24"/>
          <w:szCs w:val="24"/>
        </w:rPr>
        <w:t xml:space="preserve"> </w:t>
      </w:r>
      <w:proofErr w:type="spellStart"/>
      <w:r w:rsidR="00FF1176">
        <w:rPr>
          <w:rFonts w:ascii="Arial" w:hAnsi="Arial" w:cs="Arial"/>
          <w:sz w:val="24"/>
          <w:szCs w:val="24"/>
        </w:rPr>
        <w:t>Ghattram</w:t>
      </w:r>
      <w:proofErr w:type="spellEnd"/>
      <w:r w:rsidR="00FF1176">
        <w:rPr>
          <w:rFonts w:ascii="Arial" w:hAnsi="Arial" w:cs="Arial"/>
          <w:sz w:val="24"/>
          <w:szCs w:val="24"/>
        </w:rPr>
        <w:t xml:space="preserve"> (Mind), </w:t>
      </w:r>
      <w:r w:rsidR="00112090">
        <w:rPr>
          <w:rFonts w:ascii="Arial" w:hAnsi="Arial" w:cs="Arial"/>
          <w:sz w:val="24"/>
          <w:szCs w:val="24"/>
        </w:rPr>
        <w:t xml:space="preserve">Sophie </w:t>
      </w:r>
      <w:proofErr w:type="spellStart"/>
      <w:r w:rsidR="00112090">
        <w:rPr>
          <w:rFonts w:ascii="Arial" w:hAnsi="Arial" w:cs="Arial"/>
          <w:sz w:val="24"/>
          <w:szCs w:val="24"/>
        </w:rPr>
        <w:t>Bayson</w:t>
      </w:r>
      <w:proofErr w:type="spellEnd"/>
      <w:r w:rsidR="00112090">
        <w:rPr>
          <w:rFonts w:ascii="Arial" w:hAnsi="Arial" w:cs="Arial"/>
          <w:sz w:val="24"/>
          <w:szCs w:val="24"/>
        </w:rPr>
        <w:t xml:space="preserve"> (Mind), Lynne Evans (Mind), Michelle Dawson (Thurrock Coalition), Ian Evans (Thurrock Coalition)</w:t>
      </w:r>
      <w:r w:rsidR="00A766B0">
        <w:rPr>
          <w:rFonts w:ascii="Arial" w:hAnsi="Arial" w:cs="Arial"/>
          <w:sz w:val="24"/>
          <w:szCs w:val="24"/>
        </w:rPr>
        <w:t>.</w:t>
      </w:r>
      <w:r w:rsidR="00112090">
        <w:rPr>
          <w:rFonts w:ascii="Arial" w:hAnsi="Arial" w:cs="Arial"/>
          <w:sz w:val="24"/>
          <w:szCs w:val="24"/>
        </w:rPr>
        <w:t xml:space="preserve"> </w:t>
      </w:r>
      <w:r w:rsidR="00FF1176">
        <w:rPr>
          <w:rFonts w:ascii="Arial" w:hAnsi="Arial" w:cs="Arial"/>
          <w:sz w:val="24"/>
          <w:szCs w:val="24"/>
        </w:rPr>
        <w:t xml:space="preserve"> </w:t>
      </w:r>
    </w:p>
    <w:p w:rsidR="00112090" w:rsidRPr="00665DAF" w:rsidRDefault="00112090" w:rsidP="00112090">
      <w:pPr>
        <w:pStyle w:val="ListParagraph"/>
        <w:numPr>
          <w:ilvl w:val="0"/>
          <w:numId w:val="1"/>
        </w:numPr>
        <w:rPr>
          <w:rFonts w:ascii="Arial" w:hAnsi="Arial" w:cs="Arial"/>
          <w:b/>
          <w:sz w:val="24"/>
          <w:szCs w:val="24"/>
        </w:rPr>
      </w:pPr>
      <w:r w:rsidRPr="00665DAF">
        <w:rPr>
          <w:rFonts w:ascii="Arial" w:hAnsi="Arial" w:cs="Arial"/>
          <w:b/>
          <w:sz w:val="24"/>
          <w:szCs w:val="24"/>
        </w:rPr>
        <w:t xml:space="preserve">Welcome &amp; Introductions </w:t>
      </w:r>
    </w:p>
    <w:p w:rsidR="00112090" w:rsidRDefault="00112090" w:rsidP="00112090">
      <w:pPr>
        <w:rPr>
          <w:rFonts w:ascii="Arial" w:hAnsi="Arial" w:cs="Arial"/>
          <w:sz w:val="24"/>
          <w:szCs w:val="24"/>
        </w:rPr>
      </w:pPr>
      <w:r>
        <w:rPr>
          <w:rFonts w:ascii="Arial" w:hAnsi="Arial" w:cs="Arial"/>
          <w:sz w:val="24"/>
          <w:szCs w:val="24"/>
        </w:rPr>
        <w:t>Ian Evans welcomed everyone to the meeting</w:t>
      </w:r>
      <w:r w:rsidR="00D16C32">
        <w:rPr>
          <w:rFonts w:ascii="Arial" w:hAnsi="Arial" w:cs="Arial"/>
          <w:sz w:val="24"/>
          <w:szCs w:val="24"/>
        </w:rPr>
        <w:t xml:space="preserve"> - Topic of today’s meeting: </w:t>
      </w:r>
      <w:r w:rsidR="00D16C32" w:rsidRPr="00D16C32">
        <w:rPr>
          <w:rFonts w:ascii="Arial" w:hAnsi="Arial" w:cs="Arial"/>
          <w:sz w:val="24"/>
          <w:szCs w:val="24"/>
        </w:rPr>
        <w:t xml:space="preserve"> suicide prevention</w:t>
      </w:r>
      <w:r>
        <w:rPr>
          <w:rFonts w:ascii="Arial" w:hAnsi="Arial" w:cs="Arial"/>
          <w:sz w:val="24"/>
          <w:szCs w:val="24"/>
        </w:rPr>
        <w:t xml:space="preserve"> </w:t>
      </w:r>
    </w:p>
    <w:p w:rsidR="00D16C32" w:rsidRDefault="00112090" w:rsidP="00112090">
      <w:pPr>
        <w:pStyle w:val="ListParagraph"/>
        <w:numPr>
          <w:ilvl w:val="0"/>
          <w:numId w:val="1"/>
        </w:numPr>
        <w:rPr>
          <w:rFonts w:ascii="Arial" w:hAnsi="Arial" w:cs="Arial"/>
          <w:b/>
          <w:sz w:val="24"/>
          <w:szCs w:val="24"/>
        </w:rPr>
      </w:pPr>
      <w:r w:rsidRPr="00665DAF">
        <w:rPr>
          <w:rFonts w:ascii="Arial" w:hAnsi="Arial" w:cs="Arial"/>
          <w:b/>
          <w:sz w:val="24"/>
          <w:szCs w:val="24"/>
        </w:rPr>
        <w:t xml:space="preserve">Minutes &amp; Matters arising from the previous Forum Meetings on Safeguarding (January 2015) </w:t>
      </w:r>
    </w:p>
    <w:p w:rsidR="00D16C32" w:rsidRDefault="00D16C32" w:rsidP="00D16C32">
      <w:pPr>
        <w:pStyle w:val="ListParagraph"/>
        <w:rPr>
          <w:rFonts w:ascii="Arial" w:hAnsi="Arial" w:cs="Arial"/>
          <w:b/>
          <w:sz w:val="24"/>
          <w:szCs w:val="24"/>
        </w:rPr>
      </w:pPr>
    </w:p>
    <w:p w:rsidR="00D16C32" w:rsidRDefault="00230576" w:rsidP="00D16C32">
      <w:pPr>
        <w:pStyle w:val="ListParagraph"/>
        <w:rPr>
          <w:rFonts w:ascii="Arial" w:hAnsi="Arial" w:cs="Arial"/>
          <w:sz w:val="24"/>
          <w:szCs w:val="24"/>
        </w:rPr>
      </w:pPr>
      <w:r>
        <w:rPr>
          <w:rFonts w:ascii="Arial" w:hAnsi="Arial" w:cs="Arial"/>
          <w:sz w:val="24"/>
          <w:szCs w:val="24"/>
        </w:rPr>
        <w:t>Previous minutes agreed as an accurate reflection and record of the January meeting</w:t>
      </w:r>
      <w:r w:rsidR="00B8757E" w:rsidRPr="00D16C32">
        <w:rPr>
          <w:rFonts w:ascii="Arial" w:hAnsi="Arial" w:cs="Arial"/>
          <w:sz w:val="24"/>
          <w:szCs w:val="24"/>
        </w:rPr>
        <w:br/>
      </w:r>
    </w:p>
    <w:p w:rsidR="00923D31" w:rsidRDefault="00112090" w:rsidP="00923D31">
      <w:pPr>
        <w:pStyle w:val="ListParagraph"/>
        <w:numPr>
          <w:ilvl w:val="0"/>
          <w:numId w:val="1"/>
        </w:numPr>
        <w:rPr>
          <w:rFonts w:ascii="Arial" w:hAnsi="Arial" w:cs="Arial"/>
          <w:b/>
          <w:sz w:val="24"/>
          <w:szCs w:val="24"/>
        </w:rPr>
      </w:pPr>
      <w:r w:rsidRPr="00665DAF">
        <w:rPr>
          <w:rFonts w:ascii="Arial" w:hAnsi="Arial" w:cs="Arial"/>
          <w:b/>
          <w:sz w:val="24"/>
          <w:szCs w:val="24"/>
        </w:rPr>
        <w:t xml:space="preserve">Presentations </w:t>
      </w:r>
      <w:r w:rsidR="00923D31">
        <w:rPr>
          <w:rFonts w:ascii="Arial" w:hAnsi="Arial" w:cs="Arial"/>
          <w:b/>
          <w:sz w:val="24"/>
          <w:szCs w:val="24"/>
        </w:rPr>
        <w:t xml:space="preserve">on Suicide Prevention </w:t>
      </w:r>
      <w:r w:rsidRPr="00665DAF">
        <w:rPr>
          <w:rFonts w:ascii="Arial" w:hAnsi="Arial" w:cs="Arial"/>
          <w:b/>
          <w:sz w:val="24"/>
          <w:szCs w:val="24"/>
        </w:rPr>
        <w:t>Initiatives</w:t>
      </w:r>
      <w:r w:rsidR="00923D31">
        <w:rPr>
          <w:rFonts w:ascii="Arial" w:hAnsi="Arial" w:cs="Arial"/>
          <w:b/>
          <w:sz w:val="24"/>
          <w:szCs w:val="24"/>
        </w:rPr>
        <w:t xml:space="preserve"> and the need for a specific Strategy in </w:t>
      </w:r>
      <w:r w:rsidRPr="00665DAF">
        <w:rPr>
          <w:rFonts w:ascii="Arial" w:hAnsi="Arial" w:cs="Arial"/>
          <w:b/>
          <w:sz w:val="24"/>
          <w:szCs w:val="24"/>
        </w:rPr>
        <w:t xml:space="preserve">Thurrock from Speakers: </w:t>
      </w:r>
      <w:r w:rsidRPr="00665DAF">
        <w:rPr>
          <w:rFonts w:ascii="Arial" w:hAnsi="Arial" w:cs="Arial"/>
          <w:b/>
          <w:sz w:val="24"/>
          <w:szCs w:val="24"/>
        </w:rPr>
        <w:br/>
        <w:t>Covering Essex Police, Public Health and Safeguarding</w:t>
      </w:r>
    </w:p>
    <w:p w:rsidR="00923D31" w:rsidRDefault="00112090" w:rsidP="00923D31">
      <w:pPr>
        <w:pStyle w:val="ListParagraph"/>
        <w:rPr>
          <w:rFonts w:ascii="Arial" w:hAnsi="Arial" w:cs="Arial"/>
          <w:b/>
          <w:sz w:val="24"/>
          <w:szCs w:val="24"/>
        </w:rPr>
      </w:pPr>
      <w:r w:rsidRPr="00665DAF">
        <w:rPr>
          <w:rFonts w:ascii="Arial" w:hAnsi="Arial" w:cs="Arial"/>
          <w:b/>
          <w:sz w:val="24"/>
          <w:szCs w:val="24"/>
        </w:rPr>
        <w:t xml:space="preserve"> </w:t>
      </w:r>
    </w:p>
    <w:p w:rsidR="00923D31" w:rsidRPr="00923D31" w:rsidRDefault="00923D31" w:rsidP="00923D31">
      <w:pPr>
        <w:pStyle w:val="ListParagraph"/>
        <w:numPr>
          <w:ilvl w:val="0"/>
          <w:numId w:val="15"/>
        </w:numPr>
        <w:rPr>
          <w:rFonts w:ascii="Arial" w:hAnsi="Arial" w:cs="Arial"/>
          <w:b/>
          <w:sz w:val="24"/>
          <w:szCs w:val="24"/>
        </w:rPr>
      </w:pPr>
      <w:r w:rsidRPr="00923D31">
        <w:rPr>
          <w:rFonts w:ascii="Arial" w:hAnsi="Arial" w:cs="Arial"/>
          <w:b/>
          <w:sz w:val="24"/>
          <w:szCs w:val="24"/>
        </w:rPr>
        <w:t xml:space="preserve">Graham Carey: Thurrock Adult Safeguarding Partnership Board. April 2015. </w:t>
      </w:r>
    </w:p>
    <w:p w:rsidR="00923D31" w:rsidRDefault="00923D31" w:rsidP="005B118D">
      <w:pPr>
        <w:pStyle w:val="NoSpacing"/>
        <w:rPr>
          <w:rFonts w:ascii="Arial" w:hAnsi="Arial" w:cs="Arial"/>
          <w:b/>
          <w:sz w:val="24"/>
          <w:szCs w:val="24"/>
        </w:rPr>
      </w:pPr>
    </w:p>
    <w:p w:rsidR="005B118D" w:rsidRPr="005B118D" w:rsidRDefault="005B118D" w:rsidP="005B118D">
      <w:pPr>
        <w:pStyle w:val="NoSpacing"/>
        <w:rPr>
          <w:rFonts w:ascii="Arial" w:hAnsi="Arial" w:cs="Arial"/>
          <w:b/>
          <w:sz w:val="24"/>
          <w:szCs w:val="24"/>
        </w:rPr>
      </w:pPr>
      <w:proofErr w:type="gramStart"/>
      <w:r w:rsidRPr="005B118D">
        <w:rPr>
          <w:rFonts w:ascii="Arial" w:hAnsi="Arial" w:cs="Arial"/>
          <w:b/>
          <w:sz w:val="24"/>
          <w:szCs w:val="24"/>
        </w:rPr>
        <w:t>Thurrock and suicide.</w:t>
      </w:r>
      <w:proofErr w:type="gramEnd"/>
      <w:r w:rsidRPr="005B118D">
        <w:rPr>
          <w:rFonts w:ascii="Arial" w:hAnsi="Arial" w:cs="Arial"/>
          <w:b/>
          <w:sz w:val="24"/>
          <w:szCs w:val="24"/>
        </w:rPr>
        <w:t xml:space="preserve"> </w:t>
      </w:r>
    </w:p>
    <w:p w:rsidR="005B118D" w:rsidRPr="005B118D" w:rsidRDefault="005B118D" w:rsidP="005B118D">
      <w:pPr>
        <w:pStyle w:val="NoSpacing"/>
        <w:rPr>
          <w:rFonts w:ascii="Arial" w:hAnsi="Arial" w:cs="Arial"/>
          <w:sz w:val="24"/>
          <w:szCs w:val="24"/>
        </w:rPr>
      </w:pPr>
    </w:p>
    <w:p w:rsidR="005B118D" w:rsidRPr="005B118D" w:rsidRDefault="005B118D" w:rsidP="005B118D">
      <w:pPr>
        <w:pStyle w:val="NoSpacing"/>
        <w:rPr>
          <w:rFonts w:ascii="Arial" w:hAnsi="Arial" w:cs="Arial"/>
          <w:sz w:val="24"/>
          <w:szCs w:val="24"/>
        </w:rPr>
      </w:pPr>
      <w:r w:rsidRPr="005B118D">
        <w:rPr>
          <w:rFonts w:ascii="Arial" w:hAnsi="Arial" w:cs="Arial"/>
          <w:i/>
          <w:sz w:val="24"/>
          <w:szCs w:val="24"/>
        </w:rPr>
        <w:t>“Achieving a reduction in suicide involves reaching more people who may be at risk of taking their own lives; which can only be achieved by understanding which groups of individuals are particularly at risk of suicidal thoughts and behaviours”.</w:t>
      </w:r>
      <w:r w:rsidRPr="005B118D">
        <w:rPr>
          <w:rFonts w:ascii="Arial" w:hAnsi="Arial" w:cs="Arial"/>
          <w:sz w:val="24"/>
          <w:szCs w:val="24"/>
        </w:rPr>
        <w:t xml:space="preserve"> Samaritans</w:t>
      </w:r>
    </w:p>
    <w:p w:rsidR="005B118D" w:rsidRDefault="005B118D" w:rsidP="005B118D">
      <w:pPr>
        <w:pStyle w:val="NoSpacing"/>
        <w:rPr>
          <w:rFonts w:ascii="Arial" w:hAnsi="Arial" w:cs="Arial"/>
          <w:sz w:val="24"/>
          <w:szCs w:val="24"/>
        </w:rPr>
      </w:pPr>
    </w:p>
    <w:p w:rsidR="00923D31" w:rsidRDefault="00923D31" w:rsidP="005B118D">
      <w:pPr>
        <w:pStyle w:val="NoSpacing"/>
        <w:rPr>
          <w:rFonts w:ascii="Arial" w:hAnsi="Arial" w:cs="Arial"/>
          <w:sz w:val="24"/>
          <w:szCs w:val="24"/>
        </w:rPr>
      </w:pPr>
    </w:p>
    <w:p w:rsidR="00923D31" w:rsidRDefault="00923D31" w:rsidP="005B118D">
      <w:pPr>
        <w:pStyle w:val="NoSpacing"/>
        <w:rPr>
          <w:rFonts w:ascii="Arial" w:hAnsi="Arial" w:cs="Arial"/>
          <w:sz w:val="24"/>
          <w:szCs w:val="24"/>
        </w:rPr>
      </w:pPr>
    </w:p>
    <w:p w:rsidR="005B118D" w:rsidRPr="005B118D" w:rsidRDefault="005B118D" w:rsidP="005B118D">
      <w:pPr>
        <w:pStyle w:val="NoSpacing"/>
        <w:rPr>
          <w:rFonts w:ascii="Arial" w:hAnsi="Arial" w:cs="Arial"/>
          <w:b/>
          <w:sz w:val="24"/>
          <w:szCs w:val="24"/>
        </w:rPr>
      </w:pPr>
      <w:proofErr w:type="gramStart"/>
      <w:r w:rsidRPr="005B118D">
        <w:rPr>
          <w:rFonts w:ascii="Arial" w:hAnsi="Arial" w:cs="Arial"/>
          <w:b/>
          <w:sz w:val="24"/>
          <w:szCs w:val="24"/>
        </w:rPr>
        <w:t>Some facts.</w:t>
      </w:r>
      <w:proofErr w:type="gramEnd"/>
      <w:r w:rsidRPr="005B118D">
        <w:rPr>
          <w:rFonts w:ascii="Arial" w:hAnsi="Arial" w:cs="Arial"/>
          <w:b/>
          <w:sz w:val="24"/>
          <w:szCs w:val="24"/>
        </w:rPr>
        <w:t xml:space="preserve"> </w:t>
      </w:r>
    </w:p>
    <w:p w:rsidR="005B118D" w:rsidRPr="005B118D" w:rsidRDefault="005B118D" w:rsidP="005B118D">
      <w:pPr>
        <w:pStyle w:val="NoSpacing"/>
        <w:rPr>
          <w:rFonts w:ascii="Arial" w:hAnsi="Arial" w:cs="Arial"/>
          <w:b/>
          <w:sz w:val="24"/>
          <w:szCs w:val="24"/>
        </w:rPr>
      </w:pPr>
    </w:p>
    <w:p w:rsidR="005B118D" w:rsidRPr="005B118D" w:rsidRDefault="005B118D" w:rsidP="005B118D">
      <w:pPr>
        <w:pStyle w:val="NoSpacing"/>
        <w:numPr>
          <w:ilvl w:val="0"/>
          <w:numId w:val="3"/>
        </w:numPr>
        <w:rPr>
          <w:rFonts w:ascii="Arial" w:hAnsi="Arial" w:cs="Arial"/>
          <w:sz w:val="24"/>
          <w:szCs w:val="24"/>
        </w:rPr>
      </w:pPr>
      <w:r w:rsidRPr="005B118D">
        <w:rPr>
          <w:rFonts w:ascii="Arial" w:hAnsi="Arial" w:cs="Arial"/>
          <w:sz w:val="24"/>
          <w:szCs w:val="24"/>
        </w:rPr>
        <w:t xml:space="preserve">The rate of suicide has remained fairly constant in the UK for about 20 years. </w:t>
      </w:r>
    </w:p>
    <w:p w:rsidR="005B118D" w:rsidRPr="005B118D" w:rsidRDefault="005B118D" w:rsidP="005B118D">
      <w:pPr>
        <w:pStyle w:val="NoSpacing"/>
        <w:rPr>
          <w:rFonts w:ascii="Arial" w:hAnsi="Arial" w:cs="Arial"/>
          <w:sz w:val="24"/>
          <w:szCs w:val="24"/>
        </w:rPr>
      </w:pPr>
    </w:p>
    <w:p w:rsidR="005B118D" w:rsidRPr="005B118D" w:rsidRDefault="005B118D" w:rsidP="005B118D">
      <w:pPr>
        <w:pStyle w:val="NoSpacing"/>
        <w:numPr>
          <w:ilvl w:val="0"/>
          <w:numId w:val="3"/>
        </w:numPr>
        <w:rPr>
          <w:rFonts w:ascii="Arial" w:hAnsi="Arial" w:cs="Arial"/>
          <w:sz w:val="24"/>
          <w:szCs w:val="24"/>
        </w:rPr>
      </w:pPr>
      <w:r w:rsidRPr="005B118D">
        <w:rPr>
          <w:rFonts w:ascii="Arial" w:hAnsi="Arial" w:cs="Arial"/>
          <w:sz w:val="24"/>
          <w:szCs w:val="24"/>
        </w:rPr>
        <w:t xml:space="preserve">In England, about 4,500 people (15+) commit suicide each year. That is between 11/12 people in every 100,000. </w:t>
      </w:r>
    </w:p>
    <w:p w:rsidR="005B118D" w:rsidRPr="005B118D" w:rsidRDefault="005B118D" w:rsidP="005B118D">
      <w:pPr>
        <w:pStyle w:val="NoSpacing"/>
        <w:rPr>
          <w:rFonts w:ascii="Arial" w:hAnsi="Arial" w:cs="Arial"/>
          <w:sz w:val="24"/>
          <w:szCs w:val="24"/>
        </w:rPr>
      </w:pPr>
    </w:p>
    <w:p w:rsidR="005B118D" w:rsidRPr="005B118D" w:rsidRDefault="005B118D" w:rsidP="005B118D">
      <w:pPr>
        <w:pStyle w:val="NoSpacing"/>
        <w:numPr>
          <w:ilvl w:val="0"/>
          <w:numId w:val="3"/>
        </w:numPr>
        <w:rPr>
          <w:rFonts w:ascii="Arial" w:hAnsi="Arial" w:cs="Arial"/>
          <w:sz w:val="24"/>
          <w:szCs w:val="24"/>
        </w:rPr>
      </w:pPr>
      <w:r w:rsidRPr="005B118D">
        <w:rPr>
          <w:rFonts w:ascii="Arial" w:hAnsi="Arial" w:cs="Arial"/>
          <w:sz w:val="24"/>
          <w:szCs w:val="24"/>
        </w:rPr>
        <w:t xml:space="preserve">In Thurrock we should anticipate about 18/19 deaths by suicide every year of which about 13/14 will be men because suicide is more common in men.  </w:t>
      </w:r>
    </w:p>
    <w:p w:rsidR="005B118D" w:rsidRPr="005B118D" w:rsidRDefault="005B118D" w:rsidP="005B118D">
      <w:pPr>
        <w:pStyle w:val="NoSpacing"/>
        <w:rPr>
          <w:rFonts w:ascii="Arial" w:hAnsi="Arial" w:cs="Arial"/>
          <w:sz w:val="24"/>
          <w:szCs w:val="24"/>
        </w:rPr>
      </w:pPr>
    </w:p>
    <w:p w:rsidR="005B118D" w:rsidRPr="005B118D" w:rsidRDefault="005B118D" w:rsidP="005B118D">
      <w:pPr>
        <w:pStyle w:val="NoSpacing"/>
        <w:rPr>
          <w:rFonts w:ascii="Arial" w:hAnsi="Arial" w:cs="Arial"/>
          <w:b/>
          <w:sz w:val="24"/>
          <w:szCs w:val="24"/>
        </w:rPr>
      </w:pPr>
      <w:r w:rsidRPr="005B118D">
        <w:rPr>
          <w:rFonts w:ascii="Arial" w:hAnsi="Arial" w:cs="Arial"/>
          <w:b/>
          <w:sz w:val="24"/>
          <w:szCs w:val="24"/>
        </w:rPr>
        <w:t xml:space="preserve">ONS figures for 2012 causes of death. </w:t>
      </w:r>
    </w:p>
    <w:p w:rsidR="005B118D" w:rsidRPr="005B118D" w:rsidRDefault="005B118D" w:rsidP="005B118D">
      <w:pPr>
        <w:pStyle w:val="NoSpacing"/>
        <w:rPr>
          <w:rFonts w:ascii="Arial" w:hAnsi="Arial" w:cs="Arial"/>
          <w:b/>
          <w:sz w:val="24"/>
          <w:szCs w:val="24"/>
        </w:rPr>
      </w:pPr>
    </w:p>
    <w:p w:rsidR="005B118D" w:rsidRPr="005B118D" w:rsidRDefault="005B118D" w:rsidP="005B118D">
      <w:pPr>
        <w:pStyle w:val="NoSpacing"/>
        <w:numPr>
          <w:ilvl w:val="0"/>
          <w:numId w:val="2"/>
        </w:numPr>
        <w:rPr>
          <w:rFonts w:ascii="Arial" w:hAnsi="Arial" w:cs="Arial"/>
          <w:sz w:val="24"/>
          <w:szCs w:val="24"/>
        </w:rPr>
      </w:pPr>
      <w:r w:rsidRPr="005B118D">
        <w:rPr>
          <w:rFonts w:ascii="Arial" w:hAnsi="Arial" w:cs="Arial"/>
          <w:sz w:val="24"/>
          <w:szCs w:val="24"/>
        </w:rPr>
        <w:t>Males aged 5-19: Suicide was the 2</w:t>
      </w:r>
      <w:r w:rsidRPr="005B118D">
        <w:rPr>
          <w:rFonts w:ascii="Arial" w:hAnsi="Arial" w:cs="Arial"/>
          <w:sz w:val="24"/>
          <w:szCs w:val="24"/>
          <w:vertAlign w:val="superscript"/>
        </w:rPr>
        <w:t>nd</w:t>
      </w:r>
      <w:r w:rsidRPr="005B118D">
        <w:rPr>
          <w:rFonts w:ascii="Arial" w:hAnsi="Arial" w:cs="Arial"/>
          <w:sz w:val="24"/>
          <w:szCs w:val="24"/>
        </w:rPr>
        <w:t xml:space="preserve"> highest cause of death – 12%. (Land transport accidents highest with 18%).</w:t>
      </w:r>
    </w:p>
    <w:p w:rsidR="005B118D" w:rsidRPr="005B118D" w:rsidRDefault="005B118D" w:rsidP="005B118D">
      <w:pPr>
        <w:pStyle w:val="NoSpacing"/>
        <w:numPr>
          <w:ilvl w:val="0"/>
          <w:numId w:val="2"/>
        </w:numPr>
        <w:rPr>
          <w:rFonts w:ascii="Arial" w:hAnsi="Arial" w:cs="Arial"/>
          <w:sz w:val="24"/>
          <w:szCs w:val="24"/>
        </w:rPr>
      </w:pPr>
      <w:r w:rsidRPr="005B118D">
        <w:rPr>
          <w:rFonts w:ascii="Arial" w:hAnsi="Arial" w:cs="Arial"/>
          <w:sz w:val="24"/>
          <w:szCs w:val="24"/>
        </w:rPr>
        <w:t xml:space="preserve">Males aged 20-34: </w:t>
      </w:r>
      <w:r w:rsidRPr="005B118D">
        <w:rPr>
          <w:rFonts w:ascii="Arial" w:hAnsi="Arial" w:cs="Arial"/>
          <w:b/>
          <w:sz w:val="24"/>
          <w:szCs w:val="24"/>
        </w:rPr>
        <w:t>Suicide was the highest</w:t>
      </w:r>
      <w:r w:rsidRPr="005B118D">
        <w:rPr>
          <w:rFonts w:ascii="Arial" w:hAnsi="Arial" w:cs="Arial"/>
          <w:sz w:val="24"/>
          <w:szCs w:val="24"/>
        </w:rPr>
        <w:t xml:space="preserve"> cause of death – 26%. (Accidental poisoning was 2</w:t>
      </w:r>
      <w:r w:rsidRPr="005B118D">
        <w:rPr>
          <w:rFonts w:ascii="Arial" w:hAnsi="Arial" w:cs="Arial"/>
          <w:sz w:val="24"/>
          <w:szCs w:val="24"/>
          <w:vertAlign w:val="superscript"/>
        </w:rPr>
        <w:t>nd</w:t>
      </w:r>
      <w:r w:rsidRPr="005B118D">
        <w:rPr>
          <w:rFonts w:ascii="Arial" w:hAnsi="Arial" w:cs="Arial"/>
          <w:sz w:val="24"/>
          <w:szCs w:val="24"/>
        </w:rPr>
        <w:t xml:space="preserve">). </w:t>
      </w:r>
    </w:p>
    <w:p w:rsidR="005B118D" w:rsidRPr="005B118D" w:rsidRDefault="005B118D" w:rsidP="005B118D">
      <w:pPr>
        <w:pStyle w:val="NoSpacing"/>
        <w:numPr>
          <w:ilvl w:val="0"/>
          <w:numId w:val="2"/>
        </w:numPr>
        <w:rPr>
          <w:rFonts w:ascii="Arial" w:hAnsi="Arial" w:cs="Arial"/>
          <w:sz w:val="24"/>
          <w:szCs w:val="24"/>
        </w:rPr>
      </w:pPr>
      <w:r w:rsidRPr="005B118D">
        <w:rPr>
          <w:rFonts w:ascii="Arial" w:hAnsi="Arial" w:cs="Arial"/>
          <w:sz w:val="24"/>
          <w:szCs w:val="24"/>
        </w:rPr>
        <w:t xml:space="preserve">Males aged 35-49: </w:t>
      </w:r>
      <w:r w:rsidRPr="005B118D">
        <w:rPr>
          <w:rFonts w:ascii="Arial" w:hAnsi="Arial" w:cs="Arial"/>
          <w:b/>
          <w:sz w:val="24"/>
          <w:szCs w:val="24"/>
        </w:rPr>
        <w:t>Suicide was the highest</w:t>
      </w:r>
      <w:r w:rsidRPr="005B118D">
        <w:rPr>
          <w:rFonts w:ascii="Arial" w:hAnsi="Arial" w:cs="Arial"/>
          <w:sz w:val="24"/>
          <w:szCs w:val="24"/>
        </w:rPr>
        <w:t xml:space="preserve"> cause of death – 13%. </w:t>
      </w:r>
    </w:p>
    <w:p w:rsidR="005B118D" w:rsidRPr="005B118D" w:rsidRDefault="005B118D" w:rsidP="005B118D">
      <w:pPr>
        <w:pStyle w:val="NoSpacing"/>
        <w:numPr>
          <w:ilvl w:val="0"/>
          <w:numId w:val="2"/>
        </w:numPr>
        <w:rPr>
          <w:rFonts w:ascii="Arial" w:hAnsi="Arial" w:cs="Arial"/>
          <w:sz w:val="24"/>
          <w:szCs w:val="24"/>
        </w:rPr>
      </w:pPr>
      <w:r w:rsidRPr="005B118D">
        <w:rPr>
          <w:rFonts w:ascii="Arial" w:hAnsi="Arial" w:cs="Arial"/>
          <w:sz w:val="24"/>
          <w:szCs w:val="24"/>
        </w:rPr>
        <w:t xml:space="preserve">Women aged 20-34: </w:t>
      </w:r>
      <w:r w:rsidRPr="005B118D">
        <w:rPr>
          <w:rFonts w:ascii="Arial" w:hAnsi="Arial" w:cs="Arial"/>
          <w:b/>
          <w:sz w:val="24"/>
          <w:szCs w:val="24"/>
        </w:rPr>
        <w:t>Suicide was the highest</w:t>
      </w:r>
      <w:r w:rsidRPr="005B118D">
        <w:rPr>
          <w:rFonts w:ascii="Arial" w:hAnsi="Arial" w:cs="Arial"/>
          <w:sz w:val="24"/>
          <w:szCs w:val="24"/>
        </w:rPr>
        <w:t xml:space="preserve"> cause of death – 13%.</w:t>
      </w:r>
    </w:p>
    <w:p w:rsidR="005B118D" w:rsidRPr="005B118D" w:rsidRDefault="005B118D" w:rsidP="005B118D">
      <w:pPr>
        <w:pStyle w:val="NoSpacing"/>
        <w:numPr>
          <w:ilvl w:val="0"/>
          <w:numId w:val="2"/>
        </w:numPr>
        <w:rPr>
          <w:rFonts w:ascii="Arial" w:hAnsi="Arial" w:cs="Arial"/>
          <w:sz w:val="24"/>
          <w:szCs w:val="24"/>
        </w:rPr>
      </w:pPr>
      <w:r w:rsidRPr="005B118D">
        <w:rPr>
          <w:rFonts w:ascii="Arial" w:hAnsi="Arial" w:cs="Arial"/>
          <w:sz w:val="24"/>
          <w:szCs w:val="24"/>
        </w:rPr>
        <w:t xml:space="preserve">Women aged 35 – 49: Suicide was the 3rd highest cause of death 5%. </w:t>
      </w:r>
    </w:p>
    <w:p w:rsidR="005B118D" w:rsidRPr="005B118D" w:rsidRDefault="005B118D" w:rsidP="005B118D">
      <w:pPr>
        <w:pStyle w:val="NoSpacing"/>
        <w:ind w:left="720"/>
        <w:rPr>
          <w:rFonts w:ascii="Arial" w:hAnsi="Arial" w:cs="Arial"/>
          <w:sz w:val="24"/>
          <w:szCs w:val="24"/>
        </w:rPr>
      </w:pPr>
    </w:p>
    <w:p w:rsidR="005B118D" w:rsidRPr="005B118D" w:rsidRDefault="005B118D" w:rsidP="005B118D">
      <w:pPr>
        <w:pStyle w:val="NoSpacing"/>
        <w:ind w:left="720"/>
        <w:rPr>
          <w:rFonts w:ascii="Arial" w:hAnsi="Arial" w:cs="Arial"/>
          <w:sz w:val="24"/>
          <w:szCs w:val="24"/>
        </w:rPr>
      </w:pPr>
    </w:p>
    <w:p w:rsidR="005B118D" w:rsidRPr="005B118D" w:rsidRDefault="005B118D" w:rsidP="005B118D">
      <w:pPr>
        <w:pStyle w:val="NoSpacing"/>
        <w:rPr>
          <w:rFonts w:ascii="Arial" w:hAnsi="Arial" w:cs="Arial"/>
          <w:b/>
          <w:sz w:val="24"/>
          <w:szCs w:val="24"/>
        </w:rPr>
      </w:pPr>
      <w:proofErr w:type="gramStart"/>
      <w:r w:rsidRPr="005B118D">
        <w:rPr>
          <w:rFonts w:ascii="Arial" w:hAnsi="Arial" w:cs="Arial"/>
          <w:b/>
          <w:sz w:val="24"/>
          <w:szCs w:val="24"/>
        </w:rPr>
        <w:t>Three recent reports.</w:t>
      </w:r>
      <w:proofErr w:type="gramEnd"/>
    </w:p>
    <w:p w:rsidR="005B118D" w:rsidRPr="005B118D" w:rsidRDefault="005B118D" w:rsidP="005B118D">
      <w:pPr>
        <w:pStyle w:val="NoSpacing"/>
        <w:rPr>
          <w:rFonts w:ascii="Arial" w:hAnsi="Arial" w:cs="Arial"/>
          <w:b/>
          <w:sz w:val="24"/>
          <w:szCs w:val="24"/>
        </w:rPr>
      </w:pPr>
    </w:p>
    <w:p w:rsidR="005B118D" w:rsidRPr="005B118D" w:rsidRDefault="005B118D" w:rsidP="005B118D">
      <w:pPr>
        <w:pStyle w:val="NoSpacing"/>
        <w:rPr>
          <w:rFonts w:ascii="Arial" w:hAnsi="Arial" w:cs="Arial"/>
          <w:sz w:val="24"/>
          <w:szCs w:val="24"/>
        </w:rPr>
      </w:pPr>
      <w:r w:rsidRPr="005B118D">
        <w:rPr>
          <w:rFonts w:ascii="Arial" w:hAnsi="Arial" w:cs="Arial"/>
          <w:sz w:val="24"/>
          <w:szCs w:val="24"/>
        </w:rPr>
        <w:t xml:space="preserve">The first is </w:t>
      </w:r>
      <w:r w:rsidRPr="005B118D">
        <w:rPr>
          <w:rFonts w:ascii="Arial" w:hAnsi="Arial" w:cs="Arial"/>
          <w:b/>
          <w:i/>
          <w:sz w:val="24"/>
          <w:szCs w:val="24"/>
        </w:rPr>
        <w:t xml:space="preserve">“Preventing suicide in England: Two years on. </w:t>
      </w:r>
      <w:proofErr w:type="gramStart"/>
      <w:r w:rsidRPr="005B118D">
        <w:rPr>
          <w:rFonts w:ascii="Arial" w:hAnsi="Arial" w:cs="Arial"/>
          <w:b/>
          <w:i/>
          <w:sz w:val="24"/>
          <w:szCs w:val="24"/>
        </w:rPr>
        <w:t>The 2nd annual report on the cross-government outcomes strategy to save lives”.</w:t>
      </w:r>
      <w:proofErr w:type="gramEnd"/>
    </w:p>
    <w:p w:rsidR="005B118D" w:rsidRPr="005B118D" w:rsidRDefault="005B118D" w:rsidP="005B118D">
      <w:pPr>
        <w:pStyle w:val="NoSpacing"/>
        <w:rPr>
          <w:rFonts w:ascii="Arial" w:hAnsi="Arial" w:cs="Arial"/>
          <w:sz w:val="24"/>
          <w:szCs w:val="24"/>
        </w:rPr>
      </w:pPr>
    </w:p>
    <w:p w:rsidR="005B118D" w:rsidRPr="005B118D" w:rsidRDefault="005B118D" w:rsidP="005B118D">
      <w:pPr>
        <w:pStyle w:val="NoSpacing"/>
        <w:rPr>
          <w:rFonts w:ascii="Arial" w:hAnsi="Arial" w:cs="Arial"/>
          <w:sz w:val="24"/>
          <w:szCs w:val="24"/>
        </w:rPr>
      </w:pPr>
      <w:r w:rsidRPr="005B118D">
        <w:rPr>
          <w:rFonts w:ascii="Arial" w:hAnsi="Arial" w:cs="Arial"/>
          <w:sz w:val="24"/>
          <w:szCs w:val="24"/>
        </w:rPr>
        <w:t>This follows up on the take-up of the strategy and bemoans the fact that little appears to have been done in the greater London area. It is littered with good practice examples and references to further useful literature and guidance. There is particular guidance aimed at Public Health, CCG, health commissioners and providers and Police, among others.</w:t>
      </w:r>
    </w:p>
    <w:p w:rsidR="005B118D" w:rsidRPr="005B118D" w:rsidRDefault="005B118D" w:rsidP="005B118D">
      <w:pPr>
        <w:pStyle w:val="NoSpacing"/>
        <w:rPr>
          <w:rFonts w:ascii="Arial" w:hAnsi="Arial" w:cs="Arial"/>
          <w:sz w:val="24"/>
          <w:szCs w:val="24"/>
        </w:rPr>
      </w:pPr>
      <w:r w:rsidRPr="005B118D">
        <w:rPr>
          <w:rFonts w:ascii="Arial" w:hAnsi="Arial" w:cs="Arial"/>
          <w:sz w:val="24"/>
          <w:szCs w:val="24"/>
        </w:rPr>
        <w:t>NB: The Government consider that Health and Wellbeing Boards should be leading this with Public Health and that there are three main elements that are essential to the successful local implementation of the national strategy:</w:t>
      </w:r>
    </w:p>
    <w:p w:rsidR="005B118D" w:rsidRPr="005B118D" w:rsidRDefault="005B118D" w:rsidP="005B118D">
      <w:pPr>
        <w:pStyle w:val="NoSpacing"/>
        <w:rPr>
          <w:rFonts w:ascii="Arial" w:hAnsi="Arial" w:cs="Arial"/>
          <w:sz w:val="24"/>
          <w:szCs w:val="24"/>
        </w:rPr>
      </w:pPr>
    </w:p>
    <w:p w:rsidR="005B118D" w:rsidRPr="005B118D" w:rsidRDefault="005B118D" w:rsidP="005B118D">
      <w:pPr>
        <w:pStyle w:val="NoSpacing"/>
        <w:numPr>
          <w:ilvl w:val="0"/>
          <w:numId w:val="4"/>
        </w:numPr>
        <w:rPr>
          <w:rFonts w:ascii="Arial" w:hAnsi="Arial" w:cs="Arial"/>
          <w:sz w:val="24"/>
          <w:szCs w:val="24"/>
        </w:rPr>
      </w:pPr>
      <w:r w:rsidRPr="005B118D">
        <w:rPr>
          <w:rFonts w:ascii="Arial" w:hAnsi="Arial" w:cs="Arial"/>
          <w:sz w:val="24"/>
          <w:szCs w:val="24"/>
        </w:rPr>
        <w:t xml:space="preserve">Carrying out a “suicide audit” which involves the collection of data about suicides that have occurred locally from sources such as coroners and health records in order to build an understanding of local factors such as high risk demographic groups. </w:t>
      </w:r>
    </w:p>
    <w:p w:rsidR="005B118D" w:rsidRPr="005B118D" w:rsidRDefault="005B118D" w:rsidP="005B118D">
      <w:pPr>
        <w:pStyle w:val="NoSpacing"/>
        <w:rPr>
          <w:rFonts w:ascii="Arial" w:hAnsi="Arial" w:cs="Arial"/>
          <w:sz w:val="24"/>
          <w:szCs w:val="24"/>
        </w:rPr>
      </w:pPr>
    </w:p>
    <w:p w:rsidR="005B118D" w:rsidRPr="005B118D" w:rsidRDefault="005B118D" w:rsidP="005B118D">
      <w:pPr>
        <w:pStyle w:val="NoSpacing"/>
        <w:numPr>
          <w:ilvl w:val="0"/>
          <w:numId w:val="4"/>
        </w:numPr>
        <w:rPr>
          <w:rFonts w:ascii="Arial" w:hAnsi="Arial" w:cs="Arial"/>
          <w:sz w:val="24"/>
          <w:szCs w:val="24"/>
        </w:rPr>
      </w:pPr>
      <w:r w:rsidRPr="005B118D">
        <w:rPr>
          <w:rFonts w:ascii="Arial" w:hAnsi="Arial" w:cs="Arial"/>
          <w:sz w:val="24"/>
          <w:szCs w:val="24"/>
        </w:rPr>
        <w:t>The development of a suicide prevention action plan setting out the specific actions that will be taken based on the national strategy and the local data, to reduce suicide risk in the local community.</w:t>
      </w:r>
    </w:p>
    <w:p w:rsidR="005B118D" w:rsidRPr="005B118D" w:rsidRDefault="005B118D" w:rsidP="005B118D">
      <w:pPr>
        <w:pStyle w:val="NoSpacing"/>
        <w:rPr>
          <w:rFonts w:ascii="Arial" w:hAnsi="Arial" w:cs="Arial"/>
          <w:sz w:val="24"/>
          <w:szCs w:val="24"/>
        </w:rPr>
      </w:pPr>
    </w:p>
    <w:p w:rsidR="005B118D" w:rsidRPr="005B118D" w:rsidRDefault="005B118D" w:rsidP="005B118D">
      <w:pPr>
        <w:pStyle w:val="NoSpacing"/>
        <w:numPr>
          <w:ilvl w:val="0"/>
          <w:numId w:val="4"/>
        </w:numPr>
        <w:rPr>
          <w:rFonts w:ascii="Arial" w:hAnsi="Arial" w:cs="Arial"/>
          <w:sz w:val="24"/>
          <w:szCs w:val="24"/>
        </w:rPr>
      </w:pPr>
      <w:r w:rsidRPr="005B118D">
        <w:rPr>
          <w:rFonts w:ascii="Arial" w:hAnsi="Arial" w:cs="Arial"/>
          <w:sz w:val="24"/>
          <w:szCs w:val="24"/>
        </w:rPr>
        <w:t>The establishment of a multi-agency suicide prevention group involving all key statutory agencies and voluntary organisations whose support is required to effectively implement the plan throughout the local community.</w:t>
      </w:r>
    </w:p>
    <w:p w:rsidR="005B118D" w:rsidRPr="005B118D" w:rsidRDefault="005B118D" w:rsidP="005B118D">
      <w:pPr>
        <w:pStyle w:val="NoSpacing"/>
        <w:rPr>
          <w:rFonts w:ascii="Arial" w:hAnsi="Arial" w:cs="Arial"/>
          <w:sz w:val="24"/>
          <w:szCs w:val="24"/>
        </w:rPr>
      </w:pPr>
    </w:p>
    <w:p w:rsidR="005B118D" w:rsidRPr="005B118D" w:rsidRDefault="005B118D" w:rsidP="005B118D">
      <w:pPr>
        <w:pStyle w:val="NoSpacing"/>
        <w:rPr>
          <w:rFonts w:ascii="Arial" w:hAnsi="Arial" w:cs="Arial"/>
          <w:b/>
          <w:i/>
          <w:sz w:val="24"/>
          <w:szCs w:val="24"/>
        </w:rPr>
      </w:pPr>
      <w:r w:rsidRPr="005B118D">
        <w:rPr>
          <w:rFonts w:ascii="Arial" w:hAnsi="Arial" w:cs="Arial"/>
          <w:b/>
          <w:i/>
          <w:sz w:val="24"/>
          <w:szCs w:val="24"/>
        </w:rPr>
        <w:lastRenderedPageBreak/>
        <w:t xml:space="preserve">I think that Thurrock’s Health and Wellbeing Board should be encouraged to take forward all three recommendations. </w:t>
      </w:r>
    </w:p>
    <w:p w:rsidR="005B118D" w:rsidRPr="005B118D" w:rsidRDefault="005B118D" w:rsidP="005B118D">
      <w:pPr>
        <w:pStyle w:val="NoSpacing"/>
        <w:rPr>
          <w:rFonts w:ascii="Arial" w:hAnsi="Arial" w:cs="Arial"/>
          <w:b/>
          <w:i/>
          <w:sz w:val="24"/>
          <w:szCs w:val="24"/>
        </w:rPr>
      </w:pPr>
    </w:p>
    <w:p w:rsidR="005B118D" w:rsidRPr="005B118D" w:rsidRDefault="005B118D" w:rsidP="005B118D">
      <w:pPr>
        <w:pStyle w:val="NoSpacing"/>
        <w:rPr>
          <w:rFonts w:ascii="Arial" w:hAnsi="Arial" w:cs="Arial"/>
          <w:sz w:val="24"/>
          <w:szCs w:val="24"/>
        </w:rPr>
      </w:pPr>
      <w:r w:rsidRPr="005B118D">
        <w:rPr>
          <w:rFonts w:ascii="Arial" w:hAnsi="Arial" w:cs="Arial"/>
          <w:sz w:val="24"/>
          <w:szCs w:val="24"/>
        </w:rPr>
        <w:t xml:space="preserve">The second report is </w:t>
      </w:r>
      <w:r w:rsidRPr="005B118D">
        <w:rPr>
          <w:rFonts w:ascii="Arial" w:hAnsi="Arial" w:cs="Arial"/>
          <w:b/>
          <w:i/>
          <w:sz w:val="24"/>
          <w:szCs w:val="24"/>
        </w:rPr>
        <w:t>the annual statistical report on suicide</w:t>
      </w:r>
      <w:r w:rsidRPr="005B118D">
        <w:rPr>
          <w:rFonts w:ascii="Arial" w:hAnsi="Arial" w:cs="Arial"/>
          <w:sz w:val="24"/>
          <w:szCs w:val="24"/>
        </w:rPr>
        <w:t xml:space="preserve"> published by the </w:t>
      </w:r>
      <w:proofErr w:type="spellStart"/>
      <w:r w:rsidRPr="005B118D">
        <w:rPr>
          <w:rFonts w:ascii="Arial" w:hAnsi="Arial" w:cs="Arial"/>
          <w:sz w:val="24"/>
          <w:szCs w:val="24"/>
        </w:rPr>
        <w:t>Dept</w:t>
      </w:r>
      <w:proofErr w:type="spellEnd"/>
      <w:r w:rsidRPr="005B118D">
        <w:rPr>
          <w:rFonts w:ascii="Arial" w:hAnsi="Arial" w:cs="Arial"/>
          <w:sz w:val="24"/>
          <w:szCs w:val="24"/>
        </w:rPr>
        <w:t xml:space="preserve"> of Health. It provides considerable detail at a national level and much that will be of use locally, including:</w:t>
      </w:r>
    </w:p>
    <w:p w:rsidR="005B118D" w:rsidRPr="005B118D" w:rsidRDefault="005B118D" w:rsidP="005B118D">
      <w:pPr>
        <w:pStyle w:val="NoSpacing"/>
        <w:rPr>
          <w:rFonts w:ascii="Arial" w:hAnsi="Arial" w:cs="Arial"/>
          <w:sz w:val="24"/>
          <w:szCs w:val="24"/>
        </w:rPr>
      </w:pPr>
      <w:r w:rsidRPr="005B118D">
        <w:rPr>
          <w:rFonts w:ascii="Arial" w:hAnsi="Arial" w:cs="Arial"/>
          <w:sz w:val="24"/>
          <w:szCs w:val="24"/>
        </w:rPr>
        <w:t> </w:t>
      </w:r>
    </w:p>
    <w:p w:rsidR="005B118D" w:rsidRPr="005B118D" w:rsidRDefault="005B118D" w:rsidP="005B118D">
      <w:pPr>
        <w:pStyle w:val="NoSpacing"/>
        <w:numPr>
          <w:ilvl w:val="0"/>
          <w:numId w:val="5"/>
        </w:numPr>
        <w:rPr>
          <w:rFonts w:ascii="Arial" w:hAnsi="Arial" w:cs="Arial"/>
          <w:sz w:val="24"/>
          <w:szCs w:val="24"/>
        </w:rPr>
      </w:pPr>
      <w:r w:rsidRPr="005B118D">
        <w:rPr>
          <w:rFonts w:ascii="Arial" w:hAnsi="Arial" w:cs="Arial"/>
          <w:sz w:val="24"/>
          <w:szCs w:val="24"/>
        </w:rPr>
        <w:t>There were 4,727 suicides recorded in 2013, a rise of 214 since 2012.</w:t>
      </w:r>
    </w:p>
    <w:p w:rsidR="005B118D" w:rsidRPr="005B118D" w:rsidRDefault="005B118D" w:rsidP="005B118D">
      <w:pPr>
        <w:pStyle w:val="NoSpacing"/>
        <w:ind w:firstLine="60"/>
        <w:rPr>
          <w:rFonts w:ascii="Arial" w:hAnsi="Arial" w:cs="Arial"/>
          <w:sz w:val="24"/>
          <w:szCs w:val="24"/>
        </w:rPr>
      </w:pPr>
    </w:p>
    <w:p w:rsidR="005B118D" w:rsidRPr="005B118D" w:rsidRDefault="005B118D" w:rsidP="005B118D">
      <w:pPr>
        <w:pStyle w:val="NoSpacing"/>
        <w:numPr>
          <w:ilvl w:val="0"/>
          <w:numId w:val="5"/>
        </w:numPr>
        <w:rPr>
          <w:rFonts w:ascii="Arial" w:hAnsi="Arial" w:cs="Arial"/>
          <w:sz w:val="24"/>
          <w:szCs w:val="24"/>
        </w:rPr>
      </w:pPr>
      <w:r w:rsidRPr="005B118D">
        <w:rPr>
          <w:rFonts w:ascii="Arial" w:hAnsi="Arial" w:cs="Arial"/>
          <w:sz w:val="24"/>
          <w:szCs w:val="24"/>
        </w:rPr>
        <w:t>The three-year average rate for 2011-13 was 8.8 suicides per 100,000 general population</w:t>
      </w:r>
    </w:p>
    <w:p w:rsidR="005B118D" w:rsidRPr="005B118D" w:rsidRDefault="005B118D" w:rsidP="005B118D">
      <w:pPr>
        <w:pStyle w:val="NoSpacing"/>
        <w:ind w:firstLine="60"/>
        <w:rPr>
          <w:rFonts w:ascii="Arial" w:hAnsi="Arial" w:cs="Arial"/>
          <w:sz w:val="24"/>
          <w:szCs w:val="24"/>
        </w:rPr>
      </w:pPr>
    </w:p>
    <w:p w:rsidR="005B118D" w:rsidRPr="005B118D" w:rsidRDefault="005B118D" w:rsidP="005B118D">
      <w:pPr>
        <w:pStyle w:val="NoSpacing"/>
        <w:numPr>
          <w:ilvl w:val="0"/>
          <w:numId w:val="5"/>
        </w:numPr>
        <w:rPr>
          <w:rFonts w:ascii="Arial" w:hAnsi="Arial" w:cs="Arial"/>
          <w:sz w:val="24"/>
          <w:szCs w:val="24"/>
        </w:rPr>
      </w:pPr>
      <w:r w:rsidRPr="005B118D">
        <w:rPr>
          <w:rFonts w:ascii="Arial" w:hAnsi="Arial" w:cs="Arial"/>
          <w:sz w:val="24"/>
          <w:szCs w:val="24"/>
        </w:rPr>
        <w:t>The majority of suicides continue to occur in adult males, accounting for over three quarters of all suicides in 2013 (78%).</w:t>
      </w:r>
    </w:p>
    <w:p w:rsidR="005B118D" w:rsidRPr="005B118D" w:rsidRDefault="005B118D" w:rsidP="005B118D">
      <w:pPr>
        <w:pStyle w:val="NoSpacing"/>
        <w:ind w:firstLine="60"/>
        <w:rPr>
          <w:rFonts w:ascii="Arial" w:hAnsi="Arial" w:cs="Arial"/>
          <w:sz w:val="24"/>
          <w:szCs w:val="24"/>
        </w:rPr>
      </w:pPr>
    </w:p>
    <w:p w:rsidR="005B118D" w:rsidRPr="005B118D" w:rsidRDefault="005B118D" w:rsidP="005B118D">
      <w:pPr>
        <w:pStyle w:val="NoSpacing"/>
        <w:numPr>
          <w:ilvl w:val="0"/>
          <w:numId w:val="5"/>
        </w:numPr>
        <w:rPr>
          <w:rFonts w:ascii="Arial" w:hAnsi="Arial" w:cs="Arial"/>
          <w:b/>
          <w:sz w:val="24"/>
          <w:szCs w:val="24"/>
        </w:rPr>
      </w:pPr>
      <w:r w:rsidRPr="005B118D">
        <w:rPr>
          <w:rFonts w:ascii="Arial" w:hAnsi="Arial" w:cs="Arial"/>
          <w:b/>
          <w:sz w:val="24"/>
          <w:szCs w:val="24"/>
        </w:rPr>
        <w:t>In 2012 there were 1,272 estimated suicides by people in contact with mental health services in the year prior to death</w:t>
      </w:r>
    </w:p>
    <w:p w:rsidR="005B118D" w:rsidRPr="005B118D" w:rsidRDefault="005B118D" w:rsidP="005B118D">
      <w:pPr>
        <w:pStyle w:val="NoSpacing"/>
        <w:ind w:firstLine="60"/>
        <w:rPr>
          <w:rFonts w:ascii="Arial" w:hAnsi="Arial" w:cs="Arial"/>
          <w:sz w:val="24"/>
          <w:szCs w:val="24"/>
        </w:rPr>
      </w:pPr>
    </w:p>
    <w:p w:rsidR="005B118D" w:rsidRPr="005B118D" w:rsidRDefault="005B118D" w:rsidP="005B118D">
      <w:pPr>
        <w:pStyle w:val="NoSpacing"/>
        <w:numPr>
          <w:ilvl w:val="0"/>
          <w:numId w:val="5"/>
        </w:numPr>
        <w:rPr>
          <w:rFonts w:ascii="Arial" w:hAnsi="Arial" w:cs="Arial"/>
          <w:b/>
          <w:sz w:val="24"/>
          <w:szCs w:val="24"/>
        </w:rPr>
      </w:pPr>
      <w:r w:rsidRPr="005B118D">
        <w:rPr>
          <w:rFonts w:ascii="Arial" w:hAnsi="Arial" w:cs="Arial"/>
          <w:b/>
          <w:sz w:val="24"/>
          <w:szCs w:val="24"/>
        </w:rPr>
        <w:t>The estimated figure for 2012 shows 50 inpatient suicides, however in-patient deaths are more often subject to late notification and so the estimated figure should be viewed with caution.</w:t>
      </w:r>
    </w:p>
    <w:p w:rsidR="005B118D" w:rsidRPr="005B118D" w:rsidRDefault="005B118D" w:rsidP="005B118D">
      <w:pPr>
        <w:pStyle w:val="NoSpacing"/>
        <w:ind w:firstLine="60"/>
        <w:rPr>
          <w:rFonts w:ascii="Arial" w:hAnsi="Arial" w:cs="Arial"/>
          <w:sz w:val="24"/>
          <w:szCs w:val="24"/>
        </w:rPr>
      </w:pPr>
    </w:p>
    <w:p w:rsidR="005B118D" w:rsidRPr="005B118D" w:rsidRDefault="005B118D" w:rsidP="005B118D">
      <w:pPr>
        <w:pStyle w:val="NoSpacing"/>
        <w:numPr>
          <w:ilvl w:val="0"/>
          <w:numId w:val="5"/>
        </w:numPr>
        <w:rPr>
          <w:rFonts w:ascii="Arial" w:hAnsi="Arial" w:cs="Arial"/>
          <w:b/>
          <w:sz w:val="24"/>
          <w:szCs w:val="24"/>
        </w:rPr>
      </w:pPr>
      <w:r w:rsidRPr="005B118D">
        <w:rPr>
          <w:rFonts w:ascii="Arial" w:hAnsi="Arial" w:cs="Arial"/>
          <w:b/>
          <w:sz w:val="24"/>
          <w:szCs w:val="24"/>
        </w:rPr>
        <w:t>There were 62 ‘apparent suicides following police custody’ during 2013/14 in England. This is similar to 2012/13 when there was a large rise from 2011/12. The 2013/14 figure is the highest seen in the last decade</w:t>
      </w:r>
    </w:p>
    <w:p w:rsidR="005B118D" w:rsidRPr="005B118D" w:rsidRDefault="005B118D" w:rsidP="005B118D">
      <w:pPr>
        <w:pStyle w:val="NoSpacing"/>
        <w:ind w:firstLine="60"/>
        <w:rPr>
          <w:rFonts w:ascii="Arial" w:hAnsi="Arial" w:cs="Arial"/>
          <w:sz w:val="24"/>
          <w:szCs w:val="24"/>
        </w:rPr>
      </w:pPr>
    </w:p>
    <w:p w:rsidR="005B118D" w:rsidRPr="005B118D" w:rsidRDefault="005B118D" w:rsidP="005B118D">
      <w:pPr>
        <w:pStyle w:val="NoSpacing"/>
        <w:numPr>
          <w:ilvl w:val="0"/>
          <w:numId w:val="5"/>
        </w:numPr>
        <w:rPr>
          <w:rFonts w:ascii="Arial" w:hAnsi="Arial" w:cs="Arial"/>
          <w:sz w:val="24"/>
          <w:szCs w:val="24"/>
        </w:rPr>
      </w:pPr>
      <w:r w:rsidRPr="005B118D">
        <w:rPr>
          <w:rFonts w:ascii="Arial" w:hAnsi="Arial" w:cs="Arial"/>
          <w:sz w:val="24"/>
          <w:szCs w:val="24"/>
        </w:rPr>
        <w:t>There were 59 deaths mentioning helium in 2013 in England, over 5 times higher than the 11 deaths recorded in 2008 (figure 8). Although the number of deaths involving these substances is still relatively small, the large increases are of particular interest as almost all of these deaths were suicides.</w:t>
      </w:r>
    </w:p>
    <w:p w:rsidR="005B118D" w:rsidRPr="005B118D" w:rsidRDefault="005B118D" w:rsidP="005B118D">
      <w:pPr>
        <w:pStyle w:val="NoSpacing"/>
        <w:ind w:firstLine="60"/>
        <w:rPr>
          <w:rFonts w:ascii="Arial" w:hAnsi="Arial" w:cs="Arial"/>
          <w:sz w:val="24"/>
          <w:szCs w:val="24"/>
        </w:rPr>
      </w:pPr>
    </w:p>
    <w:p w:rsidR="005B118D" w:rsidRPr="005B118D" w:rsidRDefault="005B118D" w:rsidP="005B118D">
      <w:pPr>
        <w:pStyle w:val="NoSpacing"/>
        <w:numPr>
          <w:ilvl w:val="0"/>
          <w:numId w:val="5"/>
        </w:numPr>
        <w:rPr>
          <w:rFonts w:ascii="Arial" w:hAnsi="Arial" w:cs="Arial"/>
          <w:sz w:val="24"/>
          <w:szCs w:val="24"/>
        </w:rPr>
      </w:pPr>
      <w:r w:rsidRPr="005B118D">
        <w:rPr>
          <w:rFonts w:ascii="Arial" w:hAnsi="Arial" w:cs="Arial"/>
          <w:bCs/>
          <w:sz w:val="24"/>
          <w:szCs w:val="24"/>
        </w:rPr>
        <w:t>Important additional information is available from serious untoward incident inquiries, Serious Case Reviews (SCRs) and Child Death Overview Panels (CDOPs).</w:t>
      </w:r>
      <w:r w:rsidRPr="005B118D">
        <w:rPr>
          <w:rFonts w:ascii="Arial" w:hAnsi="Arial" w:cs="Arial"/>
          <w:sz w:val="24"/>
          <w:szCs w:val="24"/>
        </w:rPr>
        <w:t xml:space="preserve"> The purpose of SCRs and CDOPs are to learn lessons to better safeguard and promote the welfare of children. Regular reports draw out key findings from SCRs. The Department for Education publishes data about preventable child deaths in England.</w:t>
      </w:r>
    </w:p>
    <w:p w:rsidR="005B118D" w:rsidRPr="005B118D" w:rsidRDefault="005B118D" w:rsidP="005B118D">
      <w:pPr>
        <w:pStyle w:val="ListParagraph"/>
        <w:rPr>
          <w:rFonts w:ascii="Arial" w:hAnsi="Arial" w:cs="Arial"/>
          <w:sz w:val="24"/>
          <w:szCs w:val="24"/>
        </w:rPr>
      </w:pPr>
    </w:p>
    <w:p w:rsidR="005B118D" w:rsidRPr="005B118D" w:rsidRDefault="005B118D" w:rsidP="005B118D">
      <w:pPr>
        <w:pStyle w:val="NoSpacing"/>
        <w:ind w:left="720"/>
        <w:rPr>
          <w:rFonts w:ascii="Arial" w:hAnsi="Arial" w:cs="Arial"/>
          <w:sz w:val="24"/>
          <w:szCs w:val="24"/>
        </w:rPr>
      </w:pPr>
    </w:p>
    <w:p w:rsidR="005B118D" w:rsidRPr="005B118D" w:rsidRDefault="005B118D" w:rsidP="005B118D">
      <w:pPr>
        <w:pStyle w:val="NoSpacing"/>
        <w:rPr>
          <w:rFonts w:ascii="Arial" w:hAnsi="Arial" w:cs="Arial"/>
          <w:sz w:val="24"/>
          <w:szCs w:val="24"/>
        </w:rPr>
      </w:pPr>
    </w:p>
    <w:p w:rsidR="005B118D" w:rsidRPr="005B118D" w:rsidRDefault="005B118D" w:rsidP="005B118D">
      <w:pPr>
        <w:pStyle w:val="NoSpacing"/>
        <w:rPr>
          <w:rFonts w:ascii="Arial" w:hAnsi="Arial" w:cs="Arial"/>
          <w:b/>
          <w:i/>
          <w:color w:val="000000"/>
          <w:sz w:val="24"/>
          <w:szCs w:val="24"/>
          <w:lang w:eastAsia="en-GB"/>
        </w:rPr>
      </w:pPr>
      <w:r w:rsidRPr="005B118D">
        <w:rPr>
          <w:rFonts w:ascii="Arial" w:hAnsi="Arial" w:cs="Arial"/>
          <w:sz w:val="24"/>
          <w:szCs w:val="24"/>
        </w:rPr>
        <w:t xml:space="preserve">The third report is </w:t>
      </w:r>
      <w:r w:rsidRPr="005B118D">
        <w:rPr>
          <w:rFonts w:ascii="Arial" w:eastAsia="Calibri" w:hAnsi="Arial" w:cs="Arial"/>
          <w:b/>
          <w:i/>
          <w:sz w:val="24"/>
          <w:szCs w:val="24"/>
        </w:rPr>
        <w:t>Preventing Deaths in Detention of Adults with Mental Health Conditions</w:t>
      </w:r>
      <w:r w:rsidRPr="005B118D">
        <w:rPr>
          <w:rFonts w:ascii="Arial" w:hAnsi="Arial" w:cs="Arial"/>
          <w:b/>
          <w:i/>
          <w:sz w:val="24"/>
          <w:szCs w:val="24"/>
        </w:rPr>
        <w:t xml:space="preserve">: </w:t>
      </w:r>
      <w:r w:rsidRPr="005B118D">
        <w:rPr>
          <w:rFonts w:ascii="Arial" w:eastAsia="Calibri" w:hAnsi="Arial" w:cs="Arial"/>
          <w:b/>
          <w:i/>
          <w:color w:val="000000"/>
          <w:sz w:val="24"/>
          <w:szCs w:val="24"/>
          <w:lang w:eastAsia="en-GB"/>
        </w:rPr>
        <w:t>An Inquiry by the Equality and Human Rights Commission</w:t>
      </w:r>
      <w:r w:rsidRPr="005B118D">
        <w:rPr>
          <w:rFonts w:ascii="Arial" w:hAnsi="Arial" w:cs="Arial"/>
          <w:b/>
          <w:i/>
          <w:color w:val="000000"/>
          <w:sz w:val="24"/>
          <w:szCs w:val="24"/>
          <w:lang w:eastAsia="en-GB"/>
        </w:rPr>
        <w:t>.</w:t>
      </w:r>
    </w:p>
    <w:p w:rsidR="005B118D" w:rsidRPr="005B118D" w:rsidRDefault="005B118D" w:rsidP="005B118D">
      <w:pPr>
        <w:pStyle w:val="NoSpacing"/>
        <w:rPr>
          <w:rFonts w:ascii="Arial" w:hAnsi="Arial" w:cs="Arial"/>
          <w:b/>
          <w:i/>
          <w:color w:val="000000"/>
          <w:sz w:val="24"/>
          <w:szCs w:val="24"/>
          <w:lang w:eastAsia="en-GB"/>
        </w:rPr>
      </w:pPr>
    </w:p>
    <w:p w:rsidR="005B118D" w:rsidRPr="005B118D" w:rsidRDefault="005B118D" w:rsidP="005B118D">
      <w:pPr>
        <w:pStyle w:val="NoSpacing"/>
        <w:rPr>
          <w:rFonts w:ascii="Arial" w:hAnsi="Arial" w:cs="Arial"/>
          <w:color w:val="000000"/>
          <w:sz w:val="24"/>
          <w:szCs w:val="24"/>
          <w:lang w:eastAsia="en-GB"/>
        </w:rPr>
      </w:pPr>
      <w:r w:rsidRPr="005B118D">
        <w:rPr>
          <w:rFonts w:ascii="Arial" w:hAnsi="Arial" w:cs="Arial"/>
          <w:color w:val="000000"/>
          <w:sz w:val="24"/>
          <w:szCs w:val="24"/>
          <w:lang w:eastAsia="en-GB"/>
        </w:rPr>
        <w:t xml:space="preserve"> “Between 2010 and 2013 367 adults with mental health conditions died of ‘non-natural’ causes while in state detention in police cells and psychiatric wards. Another 295 adults died in prison of ‘non-natural’ causes, many of these had mental health conditions. Since 2013 that number has risen considerably. </w:t>
      </w:r>
    </w:p>
    <w:p w:rsidR="005B118D" w:rsidRPr="005B118D" w:rsidRDefault="005B118D" w:rsidP="005B118D">
      <w:pPr>
        <w:pStyle w:val="NoSpacing"/>
        <w:rPr>
          <w:rFonts w:ascii="Arial" w:hAnsi="Arial" w:cs="Arial"/>
          <w:color w:val="000000"/>
          <w:sz w:val="24"/>
          <w:szCs w:val="24"/>
          <w:lang w:eastAsia="en-GB"/>
        </w:rPr>
      </w:pPr>
    </w:p>
    <w:p w:rsidR="005B118D" w:rsidRPr="005B118D" w:rsidRDefault="005B118D" w:rsidP="005B118D">
      <w:pPr>
        <w:pStyle w:val="NoSpacing"/>
        <w:rPr>
          <w:rFonts w:ascii="Arial" w:hAnsi="Arial" w:cs="Arial"/>
          <w:color w:val="000000"/>
          <w:sz w:val="24"/>
          <w:szCs w:val="24"/>
          <w:lang w:eastAsia="en-GB"/>
        </w:rPr>
      </w:pPr>
      <w:r w:rsidRPr="005B118D">
        <w:rPr>
          <w:rFonts w:ascii="Arial" w:hAnsi="Arial" w:cs="Arial"/>
          <w:color w:val="000000"/>
          <w:sz w:val="24"/>
          <w:szCs w:val="24"/>
          <w:lang w:eastAsia="en-GB"/>
        </w:rPr>
        <w:lastRenderedPageBreak/>
        <w:t>“Our Inquiry reveals that despite many reports and recommendations, serious mistakes have gone on for far too long. The same errors are being made time and time again, leading to deaths and near misses”.</w:t>
      </w:r>
    </w:p>
    <w:p w:rsidR="005B118D" w:rsidRPr="005B118D" w:rsidRDefault="005B118D" w:rsidP="005B118D">
      <w:pPr>
        <w:pStyle w:val="NoSpacing"/>
        <w:rPr>
          <w:rFonts w:ascii="Arial" w:hAnsi="Arial" w:cs="Arial"/>
          <w:color w:val="000000"/>
          <w:sz w:val="24"/>
          <w:szCs w:val="24"/>
          <w:lang w:eastAsia="en-GB"/>
        </w:rPr>
      </w:pPr>
    </w:p>
    <w:p w:rsidR="005B118D" w:rsidRPr="005B118D" w:rsidRDefault="005B118D" w:rsidP="005B118D">
      <w:pPr>
        <w:pStyle w:val="NoSpacing"/>
        <w:rPr>
          <w:rFonts w:ascii="Arial" w:hAnsi="Arial" w:cs="Arial"/>
          <w:color w:val="000000"/>
          <w:sz w:val="24"/>
          <w:szCs w:val="24"/>
          <w:lang w:eastAsia="en-GB"/>
        </w:rPr>
      </w:pPr>
      <w:proofErr w:type="gramStart"/>
      <w:r w:rsidRPr="005B118D">
        <w:rPr>
          <w:rFonts w:ascii="Arial" w:hAnsi="Arial" w:cs="Arial"/>
          <w:color w:val="000000"/>
          <w:sz w:val="24"/>
          <w:szCs w:val="24"/>
          <w:lang w:eastAsia="en-GB"/>
        </w:rPr>
        <w:t>More facts.</w:t>
      </w:r>
      <w:proofErr w:type="gramEnd"/>
    </w:p>
    <w:p w:rsidR="005B118D" w:rsidRPr="005B118D" w:rsidRDefault="005B118D" w:rsidP="005B118D">
      <w:pPr>
        <w:pStyle w:val="NoSpacing"/>
        <w:rPr>
          <w:rFonts w:ascii="Arial" w:hAnsi="Arial" w:cs="Arial"/>
          <w:color w:val="000000"/>
          <w:sz w:val="24"/>
          <w:szCs w:val="24"/>
          <w:lang w:eastAsia="en-GB"/>
        </w:rPr>
      </w:pPr>
    </w:p>
    <w:p w:rsidR="005B118D" w:rsidRPr="005B118D" w:rsidRDefault="005B118D" w:rsidP="005B118D">
      <w:pPr>
        <w:pStyle w:val="NoSpacing"/>
        <w:numPr>
          <w:ilvl w:val="0"/>
          <w:numId w:val="6"/>
        </w:numPr>
        <w:rPr>
          <w:rFonts w:ascii="Arial" w:hAnsi="Arial" w:cs="Arial"/>
          <w:color w:val="000000"/>
          <w:sz w:val="24"/>
          <w:szCs w:val="24"/>
          <w:lang w:eastAsia="en-GB"/>
        </w:rPr>
      </w:pPr>
      <w:r w:rsidRPr="005B118D">
        <w:rPr>
          <w:rFonts w:ascii="Arial" w:hAnsi="Arial" w:cs="Arial"/>
          <w:color w:val="000000"/>
          <w:sz w:val="24"/>
          <w:szCs w:val="24"/>
          <w:lang w:eastAsia="en-GB"/>
        </w:rPr>
        <w:t>In 2012/13 there were over 50,000 detentions in psychiatric hospitals, and this number is increasing.</w:t>
      </w:r>
    </w:p>
    <w:p w:rsidR="005B118D" w:rsidRPr="005B118D" w:rsidRDefault="005B118D" w:rsidP="005B118D">
      <w:pPr>
        <w:pStyle w:val="NoSpacing"/>
        <w:rPr>
          <w:rFonts w:ascii="Arial" w:hAnsi="Arial" w:cs="Arial"/>
          <w:color w:val="000000"/>
          <w:sz w:val="24"/>
          <w:szCs w:val="24"/>
          <w:lang w:eastAsia="en-GB"/>
        </w:rPr>
      </w:pPr>
    </w:p>
    <w:p w:rsidR="005B118D" w:rsidRPr="005B118D" w:rsidRDefault="005B118D" w:rsidP="005B118D">
      <w:pPr>
        <w:pStyle w:val="NoSpacing"/>
        <w:numPr>
          <w:ilvl w:val="0"/>
          <w:numId w:val="6"/>
        </w:numPr>
        <w:rPr>
          <w:rFonts w:ascii="Arial" w:hAnsi="Arial" w:cs="Arial"/>
          <w:color w:val="000000"/>
          <w:sz w:val="24"/>
          <w:szCs w:val="24"/>
          <w:lang w:eastAsia="en-GB"/>
        </w:rPr>
      </w:pPr>
      <w:r w:rsidRPr="005B118D">
        <w:rPr>
          <w:rFonts w:ascii="Arial" w:hAnsi="Arial" w:cs="Arial"/>
          <w:color w:val="000000"/>
          <w:sz w:val="24"/>
          <w:szCs w:val="24"/>
          <w:lang w:eastAsia="en-GB"/>
        </w:rPr>
        <w:t xml:space="preserve">The prison service does not currently record the number of prisoners with mental health conditions. The most recent national data relates to 1997, where 92 per cent of male prisoners were reported to have one of the following five conditions: psychosis, neurosis, personality disorder, </w:t>
      </w:r>
      <w:proofErr w:type="gramStart"/>
      <w:r w:rsidRPr="005B118D">
        <w:rPr>
          <w:rFonts w:ascii="Arial" w:hAnsi="Arial" w:cs="Arial"/>
          <w:color w:val="000000"/>
          <w:sz w:val="24"/>
          <w:szCs w:val="24"/>
          <w:lang w:eastAsia="en-GB"/>
        </w:rPr>
        <w:t>alcohol</w:t>
      </w:r>
      <w:proofErr w:type="gramEnd"/>
      <w:r w:rsidRPr="005B118D">
        <w:rPr>
          <w:rFonts w:ascii="Arial" w:hAnsi="Arial" w:cs="Arial"/>
          <w:color w:val="000000"/>
          <w:sz w:val="24"/>
          <w:szCs w:val="24"/>
          <w:lang w:eastAsia="en-GB"/>
        </w:rPr>
        <w:t xml:space="preserve"> misuse and drug dependence. Seventy per cent had at least two of these.</w:t>
      </w:r>
    </w:p>
    <w:p w:rsidR="005B118D" w:rsidRPr="005B118D" w:rsidRDefault="005B118D" w:rsidP="005B118D">
      <w:pPr>
        <w:pStyle w:val="NoSpacing"/>
        <w:numPr>
          <w:ilvl w:val="0"/>
          <w:numId w:val="6"/>
        </w:numPr>
        <w:rPr>
          <w:rFonts w:ascii="Arial" w:hAnsi="Arial" w:cs="Arial"/>
          <w:color w:val="000000"/>
          <w:sz w:val="24"/>
          <w:szCs w:val="24"/>
          <w:lang w:eastAsia="en-GB"/>
        </w:rPr>
      </w:pPr>
      <w:r w:rsidRPr="005B118D">
        <w:rPr>
          <w:rFonts w:ascii="Arial" w:hAnsi="Arial" w:cs="Arial"/>
          <w:sz w:val="24"/>
          <w:szCs w:val="24"/>
        </w:rPr>
        <w:t>Statistics for England show that police cells</w:t>
      </w:r>
      <w:r w:rsidRPr="005B118D">
        <w:rPr>
          <w:rFonts w:ascii="Arial" w:hAnsi="Arial" w:cs="Arial"/>
          <w:color w:val="000000"/>
          <w:sz w:val="24"/>
          <w:szCs w:val="24"/>
          <w:lang w:eastAsia="en-GB"/>
        </w:rPr>
        <w:t xml:space="preserve"> were used as a place of safety 6,028 times in 2013/14. That equates to 115 occasions each week when someone was held by the police because of their perceived risk to themselves or to others.</w:t>
      </w:r>
    </w:p>
    <w:p w:rsidR="005B118D" w:rsidRPr="005B118D" w:rsidRDefault="005B118D" w:rsidP="005B118D">
      <w:pPr>
        <w:pStyle w:val="NoSpacing"/>
        <w:rPr>
          <w:rFonts w:ascii="Arial" w:hAnsi="Arial" w:cs="Arial"/>
          <w:color w:val="000000"/>
          <w:sz w:val="24"/>
          <w:szCs w:val="24"/>
          <w:lang w:eastAsia="en-GB"/>
        </w:rPr>
      </w:pPr>
    </w:p>
    <w:p w:rsidR="005B118D" w:rsidRPr="005B118D" w:rsidRDefault="005B118D" w:rsidP="005B118D">
      <w:pPr>
        <w:pStyle w:val="NoSpacing"/>
        <w:rPr>
          <w:rFonts w:ascii="Arial" w:hAnsi="Arial" w:cs="Arial"/>
          <w:color w:val="000000"/>
          <w:sz w:val="24"/>
          <w:szCs w:val="24"/>
          <w:lang w:eastAsia="en-GB"/>
        </w:rPr>
      </w:pPr>
      <w:r w:rsidRPr="005B118D">
        <w:rPr>
          <w:rFonts w:ascii="Arial" w:hAnsi="Arial" w:cs="Arial"/>
          <w:color w:val="000000"/>
          <w:sz w:val="24"/>
          <w:szCs w:val="24"/>
          <w:lang w:eastAsia="en-GB"/>
        </w:rPr>
        <w:t xml:space="preserve">The report makes 4 Recommendations:  </w:t>
      </w:r>
    </w:p>
    <w:p w:rsidR="005B118D" w:rsidRPr="005B118D" w:rsidRDefault="005B118D" w:rsidP="005B118D">
      <w:pPr>
        <w:pStyle w:val="NoSpacing"/>
        <w:rPr>
          <w:rFonts w:ascii="Arial" w:hAnsi="Arial" w:cs="Arial"/>
          <w:color w:val="000000"/>
          <w:sz w:val="24"/>
          <w:szCs w:val="24"/>
          <w:lang w:eastAsia="en-GB"/>
        </w:rPr>
      </w:pPr>
    </w:p>
    <w:p w:rsidR="005B118D" w:rsidRPr="005B118D" w:rsidRDefault="005B118D" w:rsidP="005B118D">
      <w:pPr>
        <w:pStyle w:val="NoSpacing"/>
        <w:rPr>
          <w:rFonts w:ascii="Arial" w:hAnsi="Arial" w:cs="Arial"/>
          <w:color w:val="000000"/>
          <w:sz w:val="24"/>
          <w:szCs w:val="24"/>
          <w:lang w:eastAsia="en-GB"/>
        </w:rPr>
      </w:pPr>
      <w:r w:rsidRPr="005B118D">
        <w:rPr>
          <w:rFonts w:ascii="Arial" w:hAnsi="Arial" w:cs="Arial"/>
          <w:color w:val="000000"/>
          <w:sz w:val="24"/>
          <w:szCs w:val="24"/>
          <w:lang w:eastAsia="en-GB"/>
        </w:rPr>
        <w:t xml:space="preserve">1: </w:t>
      </w:r>
      <w:r w:rsidRPr="005B118D">
        <w:rPr>
          <w:rFonts w:ascii="Arial" w:hAnsi="Arial" w:cs="Arial"/>
          <w:color w:val="000000"/>
          <w:sz w:val="24"/>
          <w:szCs w:val="24"/>
          <w:u w:val="single"/>
          <w:lang w:eastAsia="en-GB"/>
        </w:rPr>
        <w:t>Structured approaches for learning lessons</w:t>
      </w:r>
      <w:r w:rsidRPr="005B118D">
        <w:rPr>
          <w:rFonts w:ascii="Arial" w:hAnsi="Arial" w:cs="Arial"/>
          <w:color w:val="000000"/>
          <w:sz w:val="24"/>
          <w:szCs w:val="24"/>
          <w:lang w:eastAsia="en-GB"/>
        </w:rPr>
        <w:t xml:space="preserve"> in all three settings should be established for implementing improvements from previous deaths and near misses, as well as experiences in other institutions. As part of this, there should be a </w:t>
      </w:r>
      <w:r w:rsidRPr="005B118D">
        <w:rPr>
          <w:rFonts w:ascii="Arial" w:hAnsi="Arial" w:cs="Arial"/>
          <w:color w:val="000000"/>
          <w:sz w:val="24"/>
          <w:szCs w:val="24"/>
          <w:u w:val="single"/>
          <w:lang w:eastAsia="en-GB"/>
        </w:rPr>
        <w:t>statutory obligation on institutions to respond to recommendations</w:t>
      </w:r>
      <w:r w:rsidRPr="005B118D">
        <w:rPr>
          <w:rFonts w:ascii="Arial" w:hAnsi="Arial" w:cs="Arial"/>
          <w:color w:val="000000"/>
          <w:sz w:val="24"/>
          <w:szCs w:val="24"/>
          <w:lang w:eastAsia="en-GB"/>
        </w:rPr>
        <w:t xml:space="preserve"> from inspectorate bodies and to publish these responses.</w:t>
      </w:r>
    </w:p>
    <w:p w:rsidR="005B118D" w:rsidRPr="005B118D" w:rsidRDefault="005B118D" w:rsidP="005B118D">
      <w:pPr>
        <w:pStyle w:val="NoSpacing"/>
        <w:rPr>
          <w:rFonts w:ascii="Arial" w:hAnsi="Arial" w:cs="Arial"/>
          <w:color w:val="000000"/>
          <w:sz w:val="24"/>
          <w:szCs w:val="24"/>
          <w:lang w:eastAsia="en-GB"/>
        </w:rPr>
      </w:pPr>
    </w:p>
    <w:p w:rsidR="005B118D" w:rsidRPr="005B118D" w:rsidRDefault="005B118D" w:rsidP="005B118D">
      <w:pPr>
        <w:pStyle w:val="NoSpacing"/>
        <w:rPr>
          <w:rFonts w:ascii="Arial" w:hAnsi="Arial" w:cs="Arial"/>
          <w:color w:val="000000"/>
          <w:sz w:val="24"/>
          <w:szCs w:val="24"/>
          <w:lang w:eastAsia="en-GB"/>
        </w:rPr>
      </w:pPr>
      <w:r w:rsidRPr="005B118D">
        <w:rPr>
          <w:rFonts w:ascii="Arial" w:hAnsi="Arial" w:cs="Arial"/>
          <w:color w:val="000000"/>
          <w:sz w:val="24"/>
          <w:szCs w:val="24"/>
          <w:lang w:eastAsia="en-GB"/>
        </w:rPr>
        <w:t xml:space="preserve">2: Individual institutions in the three settings should have a stronger focus on </w:t>
      </w:r>
      <w:r w:rsidRPr="005B118D">
        <w:rPr>
          <w:rFonts w:ascii="Arial" w:hAnsi="Arial" w:cs="Arial"/>
          <w:color w:val="000000"/>
          <w:sz w:val="24"/>
          <w:szCs w:val="24"/>
          <w:u w:val="single"/>
          <w:lang w:eastAsia="en-GB"/>
        </w:rPr>
        <w:t>meeting their basic responsibilities to keep detainees safe</w:t>
      </w:r>
      <w:r w:rsidRPr="005B118D">
        <w:rPr>
          <w:rFonts w:ascii="Arial" w:hAnsi="Arial" w:cs="Arial"/>
          <w:color w:val="000000"/>
          <w:sz w:val="24"/>
          <w:szCs w:val="24"/>
          <w:lang w:eastAsia="en-GB"/>
        </w:rPr>
        <w:t xml:space="preserve"> including implementing recommendations, improving staff training and ensuring more joined up working. Where this is not currently the situation this should explicitly be part of the inspection regimes. </w:t>
      </w:r>
    </w:p>
    <w:p w:rsidR="005B118D" w:rsidRPr="005B118D" w:rsidRDefault="005B118D" w:rsidP="005B118D">
      <w:pPr>
        <w:pStyle w:val="NoSpacing"/>
        <w:rPr>
          <w:rFonts w:ascii="Arial" w:hAnsi="Arial" w:cs="Arial"/>
          <w:color w:val="000000"/>
          <w:sz w:val="24"/>
          <w:szCs w:val="24"/>
          <w:lang w:eastAsia="en-GB"/>
        </w:rPr>
      </w:pPr>
    </w:p>
    <w:p w:rsidR="005B118D" w:rsidRPr="005B118D" w:rsidRDefault="005B118D" w:rsidP="005B118D">
      <w:pPr>
        <w:pStyle w:val="NoSpacing"/>
        <w:rPr>
          <w:rFonts w:ascii="Arial" w:hAnsi="Arial" w:cs="Arial"/>
          <w:color w:val="000000"/>
          <w:sz w:val="24"/>
          <w:szCs w:val="24"/>
          <w:lang w:eastAsia="en-GB"/>
        </w:rPr>
      </w:pPr>
      <w:r w:rsidRPr="005B118D">
        <w:rPr>
          <w:rFonts w:ascii="Arial" w:hAnsi="Arial" w:cs="Arial"/>
          <w:color w:val="000000"/>
          <w:sz w:val="24"/>
          <w:szCs w:val="24"/>
          <w:lang w:eastAsia="en-GB"/>
        </w:rPr>
        <w:t xml:space="preserve">3: In all three settings there needs to be </w:t>
      </w:r>
      <w:r w:rsidRPr="005B118D">
        <w:rPr>
          <w:rFonts w:ascii="Arial" w:hAnsi="Arial" w:cs="Arial"/>
          <w:color w:val="000000"/>
          <w:sz w:val="24"/>
          <w:szCs w:val="24"/>
          <w:u w:val="single"/>
          <w:lang w:eastAsia="en-GB"/>
        </w:rPr>
        <w:t>increased transparency</w:t>
      </w:r>
      <w:r w:rsidRPr="005B118D">
        <w:rPr>
          <w:rFonts w:ascii="Arial" w:hAnsi="Arial" w:cs="Arial"/>
          <w:color w:val="000000"/>
          <w:sz w:val="24"/>
          <w:szCs w:val="24"/>
          <w:lang w:eastAsia="en-GB"/>
        </w:rPr>
        <w:t xml:space="preserve"> to ensure adequate scrutiny, holding to account and the </w:t>
      </w:r>
      <w:r w:rsidRPr="005B118D">
        <w:rPr>
          <w:rFonts w:ascii="Arial" w:hAnsi="Arial" w:cs="Arial"/>
          <w:i/>
          <w:color w:val="000000"/>
          <w:sz w:val="24"/>
          <w:szCs w:val="24"/>
          <w:lang w:eastAsia="en-GB"/>
        </w:rPr>
        <w:t>involvement of families</w:t>
      </w:r>
      <w:r w:rsidRPr="005B118D">
        <w:rPr>
          <w:rFonts w:ascii="Arial" w:hAnsi="Arial" w:cs="Arial"/>
          <w:color w:val="000000"/>
          <w:sz w:val="24"/>
          <w:szCs w:val="24"/>
          <w:lang w:eastAsia="en-GB"/>
        </w:rPr>
        <w:t>. A new lever to help achieve this may be the introduction from April 2015 of a statutory duty of candour which applies to NHS bodies in England. If it proves to be effective this duty should be extended to the other settings too, particularly in investigations and inquiries into non-natural deaths.</w:t>
      </w:r>
    </w:p>
    <w:p w:rsidR="005B118D" w:rsidRPr="005B118D" w:rsidRDefault="005B118D" w:rsidP="005B118D">
      <w:pPr>
        <w:pStyle w:val="NoSpacing"/>
        <w:rPr>
          <w:rFonts w:ascii="Arial" w:hAnsi="Arial" w:cs="Arial"/>
          <w:color w:val="000000"/>
          <w:sz w:val="24"/>
          <w:szCs w:val="24"/>
          <w:lang w:eastAsia="en-GB"/>
        </w:rPr>
      </w:pPr>
    </w:p>
    <w:p w:rsidR="005B118D" w:rsidRPr="005B118D" w:rsidRDefault="005B118D" w:rsidP="005B118D">
      <w:pPr>
        <w:pStyle w:val="NoSpacing"/>
        <w:rPr>
          <w:rFonts w:ascii="Arial" w:hAnsi="Arial" w:cs="Arial"/>
          <w:color w:val="000000"/>
          <w:sz w:val="24"/>
          <w:szCs w:val="24"/>
          <w:lang w:eastAsia="en-GB"/>
        </w:rPr>
      </w:pPr>
      <w:r w:rsidRPr="005B118D">
        <w:rPr>
          <w:rFonts w:ascii="Arial" w:hAnsi="Arial" w:cs="Arial"/>
          <w:color w:val="000000"/>
          <w:sz w:val="24"/>
          <w:szCs w:val="24"/>
          <w:lang w:eastAsia="en-GB"/>
        </w:rPr>
        <w:t xml:space="preserve">4: The EHRC’s </w:t>
      </w:r>
      <w:r w:rsidRPr="005B118D">
        <w:rPr>
          <w:rFonts w:ascii="Arial" w:hAnsi="Arial" w:cs="Arial"/>
          <w:color w:val="000000"/>
          <w:sz w:val="24"/>
          <w:szCs w:val="24"/>
          <w:u w:val="single"/>
          <w:lang w:eastAsia="en-GB"/>
        </w:rPr>
        <w:t>Human Rights Framework</w:t>
      </w:r>
      <w:r w:rsidRPr="005B118D">
        <w:rPr>
          <w:rFonts w:ascii="Arial" w:hAnsi="Arial" w:cs="Arial"/>
          <w:color w:val="000000"/>
          <w:sz w:val="24"/>
          <w:szCs w:val="24"/>
          <w:lang w:eastAsia="en-GB"/>
        </w:rPr>
        <w:t xml:space="preserve"> should be adopted and used as a practical tool in all three settings. Adopting it as an overall approach as well as ensuring compliance with each individual element will reduce non-natural deaths and should help to inform and shape policy decisions.</w:t>
      </w:r>
    </w:p>
    <w:p w:rsidR="005B118D" w:rsidRPr="005B118D" w:rsidRDefault="005B118D" w:rsidP="005B118D">
      <w:pPr>
        <w:pStyle w:val="NoSpacing"/>
        <w:rPr>
          <w:rFonts w:ascii="Arial" w:hAnsi="Arial" w:cs="Arial"/>
          <w:color w:val="000000"/>
          <w:sz w:val="24"/>
          <w:szCs w:val="24"/>
          <w:lang w:eastAsia="en-GB"/>
        </w:rPr>
      </w:pPr>
    </w:p>
    <w:p w:rsidR="005B118D" w:rsidRPr="005B118D" w:rsidRDefault="005B118D" w:rsidP="005B118D">
      <w:pPr>
        <w:pStyle w:val="NoSpacing"/>
        <w:rPr>
          <w:rFonts w:ascii="Arial" w:hAnsi="Arial" w:cs="Arial"/>
          <w:color w:val="000000"/>
          <w:sz w:val="24"/>
          <w:szCs w:val="24"/>
          <w:lang w:eastAsia="en-GB"/>
        </w:rPr>
      </w:pPr>
      <w:proofErr w:type="gramStart"/>
      <w:r w:rsidRPr="005B118D">
        <w:rPr>
          <w:rFonts w:ascii="Arial" w:hAnsi="Arial" w:cs="Arial"/>
          <w:color w:val="000000"/>
          <w:sz w:val="24"/>
          <w:szCs w:val="24"/>
          <w:lang w:eastAsia="en-GB"/>
        </w:rPr>
        <w:t>To conclude.</w:t>
      </w:r>
      <w:proofErr w:type="gramEnd"/>
    </w:p>
    <w:p w:rsidR="005B118D" w:rsidRPr="005B118D" w:rsidRDefault="005B118D" w:rsidP="005B118D">
      <w:pPr>
        <w:pStyle w:val="NoSpacing"/>
        <w:rPr>
          <w:rFonts w:ascii="Arial" w:hAnsi="Arial" w:cs="Arial"/>
          <w:color w:val="000000"/>
          <w:sz w:val="24"/>
          <w:szCs w:val="24"/>
          <w:lang w:eastAsia="en-GB"/>
        </w:rPr>
      </w:pPr>
    </w:p>
    <w:p w:rsidR="005B118D" w:rsidRPr="005B118D" w:rsidRDefault="005B118D" w:rsidP="005B118D">
      <w:pPr>
        <w:pStyle w:val="NoSpacing"/>
        <w:rPr>
          <w:rFonts w:ascii="Arial" w:hAnsi="Arial" w:cs="Arial"/>
          <w:b/>
          <w:i/>
          <w:color w:val="000000"/>
          <w:sz w:val="24"/>
          <w:szCs w:val="24"/>
          <w:lang w:eastAsia="en-GB"/>
        </w:rPr>
      </w:pPr>
      <w:r w:rsidRPr="005B118D">
        <w:rPr>
          <w:rFonts w:ascii="Arial" w:hAnsi="Arial" w:cs="Arial"/>
          <w:b/>
          <w:i/>
          <w:color w:val="000000"/>
          <w:sz w:val="24"/>
          <w:szCs w:val="24"/>
          <w:lang w:eastAsia="en-GB"/>
        </w:rPr>
        <w:t xml:space="preserve">In my view, in Thurrock we need Public Health to take the lead on Suicide Prevention and we need the Health and Wellbeing Board to oversee that work. </w:t>
      </w:r>
    </w:p>
    <w:p w:rsidR="005B118D" w:rsidRPr="005B118D" w:rsidRDefault="005B118D" w:rsidP="005B118D">
      <w:pPr>
        <w:pStyle w:val="NoSpacing"/>
        <w:rPr>
          <w:rFonts w:ascii="Arial" w:hAnsi="Arial" w:cs="Arial"/>
          <w:color w:val="000000"/>
          <w:sz w:val="24"/>
          <w:szCs w:val="24"/>
          <w:lang w:eastAsia="en-GB"/>
        </w:rPr>
      </w:pPr>
    </w:p>
    <w:p w:rsidR="005B118D" w:rsidRPr="005B118D" w:rsidRDefault="005B118D" w:rsidP="005B118D">
      <w:pPr>
        <w:pStyle w:val="NoSpacing"/>
        <w:rPr>
          <w:rFonts w:ascii="Arial" w:hAnsi="Arial" w:cs="Arial"/>
          <w:color w:val="000000"/>
          <w:sz w:val="24"/>
          <w:szCs w:val="24"/>
          <w:lang w:eastAsia="en-GB"/>
        </w:rPr>
      </w:pPr>
      <w:r w:rsidRPr="005B118D">
        <w:rPr>
          <w:rFonts w:ascii="Arial" w:hAnsi="Arial" w:cs="Arial"/>
          <w:color w:val="000000"/>
          <w:sz w:val="24"/>
          <w:szCs w:val="24"/>
          <w:lang w:eastAsia="en-GB"/>
        </w:rPr>
        <w:lastRenderedPageBreak/>
        <w:t xml:space="preserve">“Achieving a reduction in suicide involves reaching more people who may be at risk of taking their own lives; which can only be achieved by understanding which groups of individuals are particularly at risk of suicidal thoughts and behaviours”. </w:t>
      </w:r>
    </w:p>
    <w:p w:rsidR="005B118D" w:rsidRDefault="005B118D" w:rsidP="005B118D">
      <w:pPr>
        <w:pStyle w:val="NoSpacing"/>
        <w:rPr>
          <w:rFonts w:ascii="Arial" w:hAnsi="Arial" w:cs="Arial"/>
          <w:color w:val="000000"/>
          <w:sz w:val="24"/>
          <w:szCs w:val="24"/>
          <w:lang w:eastAsia="en-GB"/>
        </w:rPr>
      </w:pPr>
    </w:p>
    <w:p w:rsidR="000B4AF4" w:rsidRDefault="000B4AF4" w:rsidP="005B118D">
      <w:pPr>
        <w:pStyle w:val="NoSpacing"/>
        <w:rPr>
          <w:rFonts w:ascii="Arial" w:hAnsi="Arial" w:cs="Arial"/>
          <w:color w:val="000000"/>
          <w:sz w:val="24"/>
          <w:szCs w:val="24"/>
          <w:lang w:eastAsia="en-GB"/>
        </w:rPr>
      </w:pPr>
    </w:p>
    <w:p w:rsidR="009E1209" w:rsidRPr="00CF59A6" w:rsidRDefault="00A21CF6" w:rsidP="00A766B0">
      <w:pPr>
        <w:pStyle w:val="NoSpacing"/>
        <w:numPr>
          <w:ilvl w:val="0"/>
          <w:numId w:val="15"/>
        </w:numPr>
        <w:rPr>
          <w:rFonts w:ascii="Arial" w:hAnsi="Arial" w:cs="Arial"/>
          <w:b/>
          <w:color w:val="000000"/>
          <w:sz w:val="24"/>
          <w:szCs w:val="24"/>
          <w:lang w:eastAsia="en-GB"/>
        </w:rPr>
      </w:pPr>
      <w:r w:rsidRPr="00CF59A6">
        <w:rPr>
          <w:rFonts w:ascii="Arial" w:hAnsi="Arial" w:cs="Arial"/>
          <w:b/>
          <w:color w:val="000000"/>
          <w:sz w:val="24"/>
          <w:szCs w:val="24"/>
          <w:lang w:eastAsia="en-GB"/>
        </w:rPr>
        <w:t>Leigh Norris – D</w:t>
      </w:r>
      <w:r w:rsidR="009E1209" w:rsidRPr="00CF59A6">
        <w:rPr>
          <w:rFonts w:ascii="Arial" w:hAnsi="Arial" w:cs="Arial"/>
          <w:b/>
          <w:color w:val="000000"/>
          <w:sz w:val="24"/>
          <w:szCs w:val="24"/>
          <w:lang w:eastAsia="en-GB"/>
        </w:rPr>
        <w:t>istrict</w:t>
      </w:r>
      <w:r w:rsidRPr="00CF59A6">
        <w:rPr>
          <w:rFonts w:ascii="Arial" w:hAnsi="Arial" w:cs="Arial"/>
          <w:b/>
          <w:color w:val="000000"/>
          <w:sz w:val="24"/>
          <w:szCs w:val="24"/>
          <w:lang w:eastAsia="en-GB"/>
        </w:rPr>
        <w:t xml:space="preserve"> Comm</w:t>
      </w:r>
      <w:r w:rsidR="009E1209" w:rsidRPr="00CF59A6">
        <w:rPr>
          <w:rFonts w:ascii="Arial" w:hAnsi="Arial" w:cs="Arial"/>
          <w:b/>
          <w:color w:val="000000"/>
          <w:sz w:val="24"/>
          <w:szCs w:val="24"/>
          <w:lang w:eastAsia="en-GB"/>
        </w:rPr>
        <w:t>ander,</w:t>
      </w:r>
      <w:r w:rsidRPr="00CF59A6">
        <w:rPr>
          <w:rFonts w:ascii="Arial" w:hAnsi="Arial" w:cs="Arial"/>
          <w:b/>
          <w:color w:val="000000"/>
          <w:sz w:val="24"/>
          <w:szCs w:val="24"/>
          <w:lang w:eastAsia="en-GB"/>
        </w:rPr>
        <w:t xml:space="preserve"> Thurrock</w:t>
      </w:r>
      <w:r w:rsidR="009E1209" w:rsidRPr="00CF59A6">
        <w:rPr>
          <w:rFonts w:ascii="Arial" w:hAnsi="Arial" w:cs="Arial"/>
          <w:b/>
          <w:color w:val="000000"/>
          <w:sz w:val="24"/>
          <w:szCs w:val="24"/>
          <w:lang w:eastAsia="en-GB"/>
        </w:rPr>
        <w:t xml:space="preserve"> for Essex Police</w:t>
      </w:r>
    </w:p>
    <w:p w:rsidR="009E1209" w:rsidRDefault="009E1209" w:rsidP="005B118D">
      <w:pPr>
        <w:pStyle w:val="NoSpacing"/>
        <w:rPr>
          <w:rFonts w:ascii="Arial" w:hAnsi="Arial" w:cs="Arial"/>
          <w:color w:val="000000"/>
          <w:sz w:val="24"/>
          <w:szCs w:val="24"/>
          <w:lang w:eastAsia="en-GB"/>
        </w:rPr>
      </w:pPr>
    </w:p>
    <w:p w:rsidR="009E1209" w:rsidRPr="00923D31" w:rsidRDefault="009E1209" w:rsidP="005B118D">
      <w:pPr>
        <w:pStyle w:val="NoSpacing"/>
        <w:rPr>
          <w:rFonts w:ascii="Arial" w:hAnsi="Arial" w:cs="Arial"/>
          <w:b/>
          <w:color w:val="000000"/>
          <w:sz w:val="24"/>
          <w:szCs w:val="24"/>
          <w:lang w:eastAsia="en-GB"/>
        </w:rPr>
      </w:pPr>
      <w:proofErr w:type="gramStart"/>
      <w:r w:rsidRPr="00923D31">
        <w:rPr>
          <w:rFonts w:ascii="Arial" w:hAnsi="Arial" w:cs="Arial"/>
          <w:b/>
          <w:color w:val="000000"/>
          <w:sz w:val="24"/>
          <w:szCs w:val="24"/>
          <w:lang w:eastAsia="en-GB"/>
        </w:rPr>
        <w:t>Discussion around the Street Triage scheme.</w:t>
      </w:r>
      <w:proofErr w:type="gramEnd"/>
    </w:p>
    <w:p w:rsidR="009E1209" w:rsidRDefault="009E1209" w:rsidP="005B118D">
      <w:pPr>
        <w:pStyle w:val="NoSpacing"/>
        <w:rPr>
          <w:rFonts w:ascii="Arial" w:hAnsi="Arial" w:cs="Arial"/>
          <w:color w:val="000000"/>
          <w:sz w:val="24"/>
          <w:szCs w:val="24"/>
          <w:lang w:eastAsia="en-GB"/>
        </w:rPr>
      </w:pPr>
    </w:p>
    <w:p w:rsidR="009E1209" w:rsidRPr="00CF59A6" w:rsidRDefault="009E1209" w:rsidP="005B118D">
      <w:pPr>
        <w:pStyle w:val="NoSpacing"/>
        <w:rPr>
          <w:rFonts w:ascii="Arial" w:hAnsi="Arial" w:cs="Arial"/>
          <w:b/>
          <w:color w:val="000000"/>
          <w:sz w:val="24"/>
          <w:szCs w:val="24"/>
          <w:lang w:eastAsia="en-GB"/>
        </w:rPr>
      </w:pPr>
      <w:r w:rsidRPr="00CF59A6">
        <w:rPr>
          <w:rFonts w:ascii="Arial" w:hAnsi="Arial" w:cs="Arial"/>
          <w:b/>
          <w:color w:val="000000"/>
          <w:sz w:val="24"/>
          <w:szCs w:val="24"/>
          <w:lang w:eastAsia="en-GB"/>
        </w:rPr>
        <w:t>What is Street Triage?</w:t>
      </w:r>
    </w:p>
    <w:p w:rsidR="009E1209" w:rsidRPr="009E1209" w:rsidRDefault="009E1209" w:rsidP="009E1209">
      <w:pPr>
        <w:pStyle w:val="NormalWeb"/>
        <w:rPr>
          <w:rFonts w:ascii="Arial" w:hAnsi="Arial" w:cs="Arial"/>
        </w:rPr>
      </w:pPr>
      <w:r w:rsidRPr="009E1209">
        <w:rPr>
          <w:rFonts w:ascii="Arial" w:hAnsi="Arial" w:cs="Arial"/>
        </w:rPr>
        <w:t xml:space="preserve">The Department of Health is funding pilot schemes, managed by nine police forces, in partnership with local NHS organisations. In these schemes, mental health professionals provide on the spot advice to police officers who are dealing with people with possible mental health problems. This advice can include an opinion on a person’s condition, or appropriate information sharing about a person’s health history. </w:t>
      </w:r>
    </w:p>
    <w:p w:rsidR="009E1209" w:rsidRPr="00F10C5E" w:rsidRDefault="009E1209" w:rsidP="00F10C5E">
      <w:pPr>
        <w:pStyle w:val="NormalWeb"/>
        <w:rPr>
          <w:rFonts w:ascii="Arial" w:hAnsi="Arial" w:cs="Arial"/>
        </w:rPr>
      </w:pPr>
      <w:r w:rsidRPr="009E1209">
        <w:rPr>
          <w:rFonts w:ascii="Arial" w:hAnsi="Arial" w:cs="Arial"/>
        </w:rPr>
        <w:t>The aim is, where possible, to help police officers make appropriate decisions, based on a clear understanding of the background to these situations. This should lead to people receiving appropriate care more quickly, leading to better outcomes and a reduction in the use of section 136.</w:t>
      </w:r>
    </w:p>
    <w:p w:rsidR="009E1209" w:rsidRDefault="009E1209" w:rsidP="009E1209">
      <w:pPr>
        <w:pStyle w:val="NoSpacing"/>
        <w:numPr>
          <w:ilvl w:val="0"/>
          <w:numId w:val="8"/>
        </w:numPr>
        <w:rPr>
          <w:rFonts w:ascii="Arial" w:hAnsi="Arial" w:cs="Arial"/>
          <w:color w:val="000000"/>
          <w:sz w:val="24"/>
          <w:szCs w:val="24"/>
          <w:lang w:eastAsia="en-GB"/>
        </w:rPr>
      </w:pPr>
      <w:r>
        <w:rPr>
          <w:rFonts w:ascii="Arial" w:hAnsi="Arial" w:cs="Arial"/>
          <w:color w:val="000000"/>
          <w:sz w:val="24"/>
          <w:szCs w:val="24"/>
          <w:lang w:eastAsia="en-GB"/>
        </w:rPr>
        <w:t>Street Triage as an alternative to using Section 136.</w:t>
      </w:r>
    </w:p>
    <w:p w:rsidR="009E1209" w:rsidRDefault="00CF59A6" w:rsidP="009E1209">
      <w:pPr>
        <w:pStyle w:val="NoSpacing"/>
        <w:numPr>
          <w:ilvl w:val="0"/>
          <w:numId w:val="8"/>
        </w:numPr>
        <w:rPr>
          <w:rFonts w:ascii="Arial" w:hAnsi="Arial" w:cs="Arial"/>
          <w:color w:val="000000"/>
          <w:sz w:val="24"/>
          <w:szCs w:val="24"/>
          <w:lang w:eastAsia="en-GB"/>
        </w:rPr>
      </w:pPr>
      <w:r>
        <w:rPr>
          <w:rFonts w:ascii="Arial" w:hAnsi="Arial" w:cs="Arial"/>
          <w:color w:val="000000"/>
          <w:sz w:val="24"/>
          <w:szCs w:val="24"/>
          <w:lang w:eastAsia="en-GB"/>
        </w:rPr>
        <w:t xml:space="preserve">Part of the </w:t>
      </w:r>
      <w:r w:rsidR="009E1209" w:rsidRPr="009E1209">
        <w:rPr>
          <w:rFonts w:ascii="Arial" w:hAnsi="Arial" w:cs="Arial"/>
          <w:color w:val="000000"/>
          <w:sz w:val="24"/>
          <w:szCs w:val="24"/>
          <w:lang w:eastAsia="en-GB"/>
        </w:rPr>
        <w:t>M</w:t>
      </w:r>
      <w:r w:rsidR="009E1209">
        <w:rPr>
          <w:rFonts w:ascii="Arial" w:hAnsi="Arial" w:cs="Arial"/>
          <w:color w:val="000000"/>
          <w:sz w:val="24"/>
          <w:szCs w:val="24"/>
          <w:lang w:eastAsia="en-GB"/>
        </w:rPr>
        <w:t xml:space="preserve">ental </w:t>
      </w:r>
      <w:r w:rsidR="009E1209" w:rsidRPr="009E1209">
        <w:rPr>
          <w:rFonts w:ascii="Arial" w:hAnsi="Arial" w:cs="Arial"/>
          <w:color w:val="000000"/>
          <w:sz w:val="24"/>
          <w:szCs w:val="24"/>
          <w:lang w:eastAsia="en-GB"/>
        </w:rPr>
        <w:t>H</w:t>
      </w:r>
      <w:r w:rsidR="009E1209">
        <w:rPr>
          <w:rFonts w:ascii="Arial" w:hAnsi="Arial" w:cs="Arial"/>
          <w:color w:val="000000"/>
          <w:sz w:val="24"/>
          <w:szCs w:val="24"/>
          <w:lang w:eastAsia="en-GB"/>
        </w:rPr>
        <w:t>ealth</w:t>
      </w:r>
      <w:r w:rsidR="009E1209" w:rsidRPr="009E1209">
        <w:rPr>
          <w:rFonts w:ascii="Arial" w:hAnsi="Arial" w:cs="Arial"/>
          <w:color w:val="000000"/>
          <w:sz w:val="24"/>
          <w:szCs w:val="24"/>
          <w:lang w:eastAsia="en-GB"/>
        </w:rPr>
        <w:t xml:space="preserve"> crisis care concordat – partnerships around M</w:t>
      </w:r>
      <w:r w:rsidR="009E1209">
        <w:rPr>
          <w:rFonts w:ascii="Arial" w:hAnsi="Arial" w:cs="Arial"/>
          <w:color w:val="000000"/>
          <w:sz w:val="24"/>
          <w:szCs w:val="24"/>
          <w:lang w:eastAsia="en-GB"/>
        </w:rPr>
        <w:t xml:space="preserve">ental </w:t>
      </w:r>
      <w:r w:rsidR="009E1209" w:rsidRPr="009E1209">
        <w:rPr>
          <w:rFonts w:ascii="Arial" w:hAnsi="Arial" w:cs="Arial"/>
          <w:color w:val="000000"/>
          <w:sz w:val="24"/>
          <w:szCs w:val="24"/>
          <w:lang w:eastAsia="en-GB"/>
        </w:rPr>
        <w:t>H</w:t>
      </w:r>
      <w:r w:rsidR="009E1209">
        <w:rPr>
          <w:rFonts w:ascii="Arial" w:hAnsi="Arial" w:cs="Arial"/>
          <w:color w:val="000000"/>
          <w:sz w:val="24"/>
          <w:szCs w:val="24"/>
          <w:lang w:eastAsia="en-GB"/>
        </w:rPr>
        <w:t>ealth</w:t>
      </w:r>
      <w:r w:rsidR="009E1209" w:rsidRPr="009E1209">
        <w:rPr>
          <w:rFonts w:ascii="Arial" w:hAnsi="Arial" w:cs="Arial"/>
          <w:color w:val="000000"/>
          <w:sz w:val="24"/>
          <w:szCs w:val="24"/>
          <w:lang w:eastAsia="en-GB"/>
        </w:rPr>
        <w:t xml:space="preserve"> issues </w:t>
      </w:r>
    </w:p>
    <w:p w:rsidR="00F10C5E" w:rsidRDefault="00F10C5E" w:rsidP="009E1209">
      <w:pPr>
        <w:pStyle w:val="NoSpacing"/>
        <w:numPr>
          <w:ilvl w:val="0"/>
          <w:numId w:val="8"/>
        </w:numPr>
        <w:rPr>
          <w:rFonts w:ascii="Arial" w:hAnsi="Arial" w:cs="Arial"/>
          <w:color w:val="000000"/>
          <w:sz w:val="24"/>
          <w:szCs w:val="24"/>
          <w:lang w:eastAsia="en-GB"/>
        </w:rPr>
      </w:pPr>
      <w:r>
        <w:rPr>
          <w:rFonts w:ascii="Arial" w:hAnsi="Arial" w:cs="Arial"/>
          <w:color w:val="000000"/>
          <w:sz w:val="24"/>
          <w:szCs w:val="24"/>
          <w:lang w:eastAsia="en-GB"/>
        </w:rPr>
        <w:t>Across Essex from 1/12/14 to 31/3/15</w:t>
      </w:r>
    </w:p>
    <w:p w:rsidR="00F10C5E" w:rsidRDefault="00F10C5E" w:rsidP="009E1209">
      <w:pPr>
        <w:pStyle w:val="NoSpacing"/>
        <w:numPr>
          <w:ilvl w:val="0"/>
          <w:numId w:val="8"/>
        </w:numPr>
        <w:rPr>
          <w:rFonts w:ascii="Arial" w:hAnsi="Arial" w:cs="Arial"/>
          <w:color w:val="000000"/>
          <w:sz w:val="24"/>
          <w:szCs w:val="24"/>
          <w:lang w:eastAsia="en-GB"/>
        </w:rPr>
      </w:pPr>
      <w:r>
        <w:rPr>
          <w:rFonts w:ascii="Arial" w:hAnsi="Arial" w:cs="Arial"/>
          <w:color w:val="000000"/>
          <w:sz w:val="24"/>
          <w:szCs w:val="24"/>
          <w:lang w:eastAsia="en-GB"/>
        </w:rPr>
        <w:t>2 cars across Essex</w:t>
      </w:r>
    </w:p>
    <w:p w:rsidR="00F10C5E" w:rsidRDefault="00F10C5E" w:rsidP="00F10C5E">
      <w:pPr>
        <w:pStyle w:val="NoSpacing"/>
        <w:numPr>
          <w:ilvl w:val="0"/>
          <w:numId w:val="8"/>
        </w:numPr>
        <w:rPr>
          <w:rFonts w:ascii="Arial" w:hAnsi="Arial" w:cs="Arial"/>
          <w:color w:val="000000"/>
          <w:sz w:val="24"/>
          <w:szCs w:val="24"/>
          <w:lang w:eastAsia="en-GB"/>
        </w:rPr>
      </w:pPr>
      <w:r>
        <w:rPr>
          <w:rFonts w:ascii="Arial" w:hAnsi="Arial" w:cs="Arial"/>
          <w:color w:val="000000"/>
          <w:sz w:val="24"/>
          <w:szCs w:val="24"/>
          <w:lang w:eastAsia="en-GB"/>
        </w:rPr>
        <w:t>Friday, Saturday, Sunday nights 6pm-2am</w:t>
      </w:r>
    </w:p>
    <w:p w:rsidR="00F10C5E" w:rsidRPr="00F10C5E" w:rsidRDefault="00F10C5E" w:rsidP="00F10C5E">
      <w:pPr>
        <w:pStyle w:val="NoSpacing"/>
        <w:numPr>
          <w:ilvl w:val="0"/>
          <w:numId w:val="8"/>
        </w:numPr>
        <w:rPr>
          <w:rFonts w:ascii="Arial" w:hAnsi="Arial" w:cs="Arial"/>
          <w:color w:val="000000"/>
          <w:sz w:val="24"/>
          <w:szCs w:val="24"/>
          <w:lang w:eastAsia="en-GB"/>
        </w:rPr>
      </w:pPr>
      <w:r w:rsidRPr="00F10C5E">
        <w:rPr>
          <w:rFonts w:ascii="Arial" w:hAnsi="Arial" w:cs="Arial"/>
          <w:color w:val="000000"/>
          <w:sz w:val="24"/>
          <w:szCs w:val="24"/>
          <w:lang w:eastAsia="en-GB"/>
        </w:rPr>
        <w:t>Out of hours –</w:t>
      </w:r>
      <w:r>
        <w:rPr>
          <w:rFonts w:ascii="Arial" w:hAnsi="Arial" w:cs="Arial"/>
          <w:color w:val="000000"/>
          <w:sz w:val="24"/>
          <w:szCs w:val="24"/>
          <w:lang w:eastAsia="en-GB"/>
        </w:rPr>
        <w:t xml:space="preserve"> </w:t>
      </w:r>
      <w:r w:rsidRPr="00F10C5E">
        <w:rPr>
          <w:rFonts w:ascii="Arial" w:hAnsi="Arial" w:cs="Arial"/>
          <w:color w:val="000000"/>
          <w:sz w:val="24"/>
          <w:szCs w:val="24"/>
          <w:lang w:eastAsia="en-GB"/>
        </w:rPr>
        <w:t xml:space="preserve">Mon – Thurs 6pm – 2am dedicated specialist helpline </w:t>
      </w:r>
    </w:p>
    <w:p w:rsidR="00CF59A6" w:rsidRDefault="00CF59A6" w:rsidP="00CF59A6">
      <w:pPr>
        <w:pStyle w:val="NoSpacing"/>
        <w:rPr>
          <w:rFonts w:ascii="Arial" w:hAnsi="Arial" w:cs="Arial"/>
          <w:color w:val="000000"/>
          <w:sz w:val="24"/>
          <w:szCs w:val="24"/>
          <w:lang w:eastAsia="en-GB"/>
        </w:rPr>
      </w:pPr>
    </w:p>
    <w:p w:rsidR="00CF59A6" w:rsidRPr="000B4AF4" w:rsidRDefault="00CF59A6" w:rsidP="00CF59A6">
      <w:pPr>
        <w:pStyle w:val="NoSpacing"/>
        <w:rPr>
          <w:rFonts w:ascii="Arial" w:hAnsi="Arial" w:cs="Arial"/>
          <w:b/>
          <w:color w:val="000000"/>
          <w:sz w:val="24"/>
          <w:szCs w:val="24"/>
          <w:lang w:eastAsia="en-GB"/>
        </w:rPr>
      </w:pPr>
      <w:r w:rsidRPr="000B4AF4">
        <w:rPr>
          <w:rFonts w:ascii="Arial" w:hAnsi="Arial" w:cs="Arial"/>
          <w:b/>
          <w:color w:val="000000"/>
          <w:sz w:val="24"/>
          <w:szCs w:val="24"/>
          <w:lang w:eastAsia="en-GB"/>
        </w:rPr>
        <w:t>Custody demand:</w:t>
      </w:r>
    </w:p>
    <w:p w:rsidR="00CF59A6" w:rsidRDefault="00CF59A6" w:rsidP="009E1209">
      <w:pPr>
        <w:pStyle w:val="NoSpacing"/>
        <w:numPr>
          <w:ilvl w:val="0"/>
          <w:numId w:val="8"/>
        </w:numPr>
        <w:rPr>
          <w:rFonts w:ascii="Arial" w:hAnsi="Arial" w:cs="Arial"/>
          <w:color w:val="000000"/>
          <w:sz w:val="24"/>
          <w:szCs w:val="24"/>
          <w:lang w:eastAsia="en-GB"/>
        </w:rPr>
      </w:pPr>
      <w:r>
        <w:rPr>
          <w:rFonts w:ascii="Arial" w:hAnsi="Arial" w:cs="Arial"/>
          <w:color w:val="000000"/>
          <w:sz w:val="24"/>
          <w:szCs w:val="24"/>
          <w:lang w:eastAsia="en-GB"/>
        </w:rPr>
        <w:t>2013-14 187 average 16 per month detained</w:t>
      </w:r>
    </w:p>
    <w:p w:rsidR="00CF59A6" w:rsidRDefault="00CF59A6" w:rsidP="009E1209">
      <w:pPr>
        <w:pStyle w:val="NoSpacing"/>
        <w:numPr>
          <w:ilvl w:val="0"/>
          <w:numId w:val="8"/>
        </w:numPr>
        <w:rPr>
          <w:rFonts w:ascii="Arial" w:hAnsi="Arial" w:cs="Arial"/>
          <w:color w:val="000000"/>
          <w:sz w:val="24"/>
          <w:szCs w:val="24"/>
          <w:lang w:eastAsia="en-GB"/>
        </w:rPr>
      </w:pPr>
      <w:r>
        <w:rPr>
          <w:rFonts w:ascii="Arial" w:hAnsi="Arial" w:cs="Arial"/>
          <w:color w:val="000000"/>
          <w:sz w:val="24"/>
          <w:szCs w:val="24"/>
          <w:lang w:eastAsia="en-GB"/>
        </w:rPr>
        <w:t>2014-15 156 average 13 per month detained</w:t>
      </w:r>
    </w:p>
    <w:p w:rsidR="00F10C5E" w:rsidRDefault="00F10C5E" w:rsidP="009E1209">
      <w:pPr>
        <w:pStyle w:val="NoSpacing"/>
        <w:numPr>
          <w:ilvl w:val="0"/>
          <w:numId w:val="8"/>
        </w:numPr>
        <w:rPr>
          <w:rFonts w:ascii="Arial" w:hAnsi="Arial" w:cs="Arial"/>
          <w:color w:val="000000"/>
          <w:sz w:val="24"/>
          <w:szCs w:val="24"/>
          <w:lang w:eastAsia="en-GB"/>
        </w:rPr>
      </w:pPr>
      <w:r>
        <w:rPr>
          <w:rFonts w:ascii="Arial" w:hAnsi="Arial" w:cs="Arial"/>
          <w:color w:val="000000"/>
          <w:sz w:val="24"/>
          <w:szCs w:val="24"/>
          <w:lang w:eastAsia="en-GB"/>
        </w:rPr>
        <w:t>Downward trend since pilot: average of 5.25 per month</w:t>
      </w:r>
    </w:p>
    <w:p w:rsidR="00F10C5E" w:rsidRPr="009E1209" w:rsidRDefault="00F10C5E" w:rsidP="009E1209">
      <w:pPr>
        <w:pStyle w:val="NoSpacing"/>
        <w:numPr>
          <w:ilvl w:val="0"/>
          <w:numId w:val="8"/>
        </w:numPr>
        <w:rPr>
          <w:rFonts w:ascii="Arial" w:hAnsi="Arial" w:cs="Arial"/>
          <w:color w:val="000000"/>
          <w:sz w:val="24"/>
          <w:szCs w:val="24"/>
          <w:lang w:eastAsia="en-GB"/>
        </w:rPr>
      </w:pPr>
      <w:r>
        <w:rPr>
          <w:rFonts w:ascii="Arial" w:hAnsi="Arial" w:cs="Arial"/>
          <w:color w:val="000000"/>
          <w:sz w:val="24"/>
          <w:szCs w:val="24"/>
          <w:lang w:eastAsia="en-GB"/>
        </w:rPr>
        <w:t>None taken into custody in operating hours</w:t>
      </w:r>
    </w:p>
    <w:p w:rsidR="00A21CF6" w:rsidRPr="00CF59A6" w:rsidRDefault="00A21CF6" w:rsidP="000B4AF4">
      <w:pPr>
        <w:pStyle w:val="NoSpacing"/>
        <w:rPr>
          <w:rFonts w:ascii="Arial" w:hAnsi="Arial" w:cs="Arial"/>
          <w:color w:val="000000"/>
          <w:sz w:val="24"/>
          <w:szCs w:val="24"/>
          <w:lang w:eastAsia="en-GB"/>
        </w:rPr>
      </w:pPr>
    </w:p>
    <w:p w:rsidR="00F10C5E" w:rsidRPr="000B4AF4" w:rsidRDefault="00F10C5E" w:rsidP="005B118D">
      <w:pPr>
        <w:pStyle w:val="NoSpacing"/>
        <w:rPr>
          <w:rFonts w:ascii="Arial" w:hAnsi="Arial" w:cs="Arial"/>
          <w:b/>
          <w:color w:val="000000"/>
          <w:sz w:val="24"/>
          <w:szCs w:val="24"/>
          <w:lang w:eastAsia="en-GB"/>
        </w:rPr>
      </w:pPr>
      <w:r w:rsidRPr="000B4AF4">
        <w:rPr>
          <w:rFonts w:ascii="Arial" w:hAnsi="Arial" w:cs="Arial"/>
          <w:b/>
          <w:color w:val="000000"/>
          <w:sz w:val="24"/>
          <w:szCs w:val="24"/>
          <w:lang w:eastAsia="en-GB"/>
        </w:rPr>
        <w:t>Cost</w:t>
      </w:r>
      <w:r w:rsidR="000B4AF4" w:rsidRPr="000B4AF4">
        <w:rPr>
          <w:rFonts w:ascii="Arial" w:hAnsi="Arial" w:cs="Arial"/>
          <w:b/>
          <w:color w:val="000000"/>
          <w:sz w:val="24"/>
          <w:szCs w:val="24"/>
          <w:lang w:eastAsia="en-GB"/>
        </w:rPr>
        <w:t>:</w:t>
      </w:r>
    </w:p>
    <w:p w:rsidR="00F10C5E" w:rsidRDefault="00A21CF6" w:rsidP="005B118D">
      <w:pPr>
        <w:pStyle w:val="NoSpacing"/>
        <w:numPr>
          <w:ilvl w:val="0"/>
          <w:numId w:val="9"/>
        </w:numPr>
        <w:rPr>
          <w:rFonts w:ascii="Arial" w:hAnsi="Arial" w:cs="Arial"/>
          <w:color w:val="000000"/>
          <w:sz w:val="24"/>
          <w:szCs w:val="24"/>
          <w:lang w:eastAsia="en-GB"/>
        </w:rPr>
      </w:pPr>
      <w:r>
        <w:rPr>
          <w:rFonts w:ascii="Arial" w:hAnsi="Arial" w:cs="Arial"/>
          <w:color w:val="000000"/>
          <w:sz w:val="24"/>
          <w:szCs w:val="24"/>
          <w:lang w:eastAsia="en-GB"/>
        </w:rPr>
        <w:t xml:space="preserve">S136 - £1700 per detention </w:t>
      </w:r>
    </w:p>
    <w:p w:rsidR="00A21CF6" w:rsidRPr="00F10C5E" w:rsidRDefault="00A21CF6" w:rsidP="005B118D">
      <w:pPr>
        <w:pStyle w:val="NoSpacing"/>
        <w:numPr>
          <w:ilvl w:val="0"/>
          <w:numId w:val="9"/>
        </w:numPr>
        <w:rPr>
          <w:rFonts w:ascii="Arial" w:hAnsi="Arial" w:cs="Arial"/>
          <w:color w:val="000000"/>
          <w:sz w:val="24"/>
          <w:szCs w:val="24"/>
          <w:lang w:eastAsia="en-GB"/>
        </w:rPr>
      </w:pPr>
      <w:r w:rsidRPr="00F10C5E">
        <w:rPr>
          <w:rFonts w:ascii="Arial" w:hAnsi="Arial" w:cs="Arial"/>
          <w:color w:val="000000"/>
          <w:sz w:val="24"/>
          <w:szCs w:val="24"/>
          <w:lang w:eastAsia="en-GB"/>
        </w:rPr>
        <w:t xml:space="preserve">Response – street triage – MH nurse and police partnerships </w:t>
      </w:r>
    </w:p>
    <w:p w:rsidR="00F10C5E" w:rsidRDefault="00F10C5E" w:rsidP="005B118D">
      <w:pPr>
        <w:pStyle w:val="NoSpacing"/>
        <w:rPr>
          <w:rFonts w:ascii="Arial" w:hAnsi="Arial" w:cs="Arial"/>
          <w:color w:val="000000"/>
          <w:sz w:val="24"/>
          <w:szCs w:val="24"/>
          <w:lang w:eastAsia="en-GB"/>
        </w:rPr>
      </w:pPr>
    </w:p>
    <w:p w:rsidR="00F10C5E" w:rsidRPr="000B4AF4" w:rsidRDefault="00A21CF6" w:rsidP="005B118D">
      <w:pPr>
        <w:pStyle w:val="NoSpacing"/>
        <w:rPr>
          <w:rFonts w:ascii="Arial" w:hAnsi="Arial" w:cs="Arial"/>
          <w:b/>
          <w:color w:val="000000"/>
          <w:sz w:val="24"/>
          <w:szCs w:val="24"/>
          <w:lang w:eastAsia="en-GB"/>
        </w:rPr>
      </w:pPr>
      <w:r w:rsidRPr="000B4AF4">
        <w:rPr>
          <w:rFonts w:ascii="Arial" w:hAnsi="Arial" w:cs="Arial"/>
          <w:b/>
          <w:color w:val="000000"/>
          <w:sz w:val="24"/>
          <w:szCs w:val="24"/>
          <w:lang w:eastAsia="en-GB"/>
        </w:rPr>
        <w:t>Interventions</w:t>
      </w:r>
      <w:r w:rsidR="000B4AF4" w:rsidRPr="000B4AF4">
        <w:rPr>
          <w:rFonts w:ascii="Arial" w:hAnsi="Arial" w:cs="Arial"/>
          <w:b/>
          <w:color w:val="000000"/>
          <w:sz w:val="24"/>
          <w:szCs w:val="24"/>
          <w:lang w:eastAsia="en-GB"/>
        </w:rPr>
        <w:t>:</w:t>
      </w:r>
    </w:p>
    <w:p w:rsidR="00F10C5E" w:rsidRDefault="00A21CF6" w:rsidP="005B118D">
      <w:pPr>
        <w:pStyle w:val="NoSpacing"/>
        <w:numPr>
          <w:ilvl w:val="0"/>
          <w:numId w:val="10"/>
        </w:numPr>
        <w:rPr>
          <w:rFonts w:ascii="Arial" w:hAnsi="Arial" w:cs="Arial"/>
          <w:color w:val="000000"/>
          <w:sz w:val="24"/>
          <w:szCs w:val="24"/>
          <w:lang w:eastAsia="en-GB"/>
        </w:rPr>
      </w:pPr>
      <w:r>
        <w:rPr>
          <w:rFonts w:ascii="Arial" w:hAnsi="Arial" w:cs="Arial"/>
          <w:color w:val="000000"/>
          <w:sz w:val="24"/>
          <w:szCs w:val="24"/>
          <w:lang w:eastAsia="en-GB"/>
        </w:rPr>
        <w:t xml:space="preserve">Enables skilled initial assessment – 1/12/14 – NEP and SEPT  </w:t>
      </w:r>
    </w:p>
    <w:p w:rsidR="00840741" w:rsidRPr="00F10C5E" w:rsidRDefault="00840741" w:rsidP="005B118D">
      <w:pPr>
        <w:pStyle w:val="NoSpacing"/>
        <w:numPr>
          <w:ilvl w:val="0"/>
          <w:numId w:val="10"/>
        </w:numPr>
        <w:rPr>
          <w:rFonts w:ascii="Arial" w:hAnsi="Arial" w:cs="Arial"/>
          <w:color w:val="000000"/>
          <w:sz w:val="24"/>
          <w:szCs w:val="24"/>
          <w:lang w:eastAsia="en-GB"/>
        </w:rPr>
      </w:pPr>
      <w:r w:rsidRPr="00F10C5E">
        <w:rPr>
          <w:rFonts w:ascii="Arial" w:hAnsi="Arial" w:cs="Arial"/>
          <w:color w:val="000000"/>
          <w:sz w:val="24"/>
          <w:szCs w:val="24"/>
          <w:lang w:eastAsia="en-GB"/>
        </w:rPr>
        <w:t>Fri</w:t>
      </w:r>
      <w:r w:rsidR="00F10C5E">
        <w:rPr>
          <w:rFonts w:ascii="Arial" w:hAnsi="Arial" w:cs="Arial"/>
          <w:color w:val="000000"/>
          <w:sz w:val="24"/>
          <w:szCs w:val="24"/>
          <w:lang w:eastAsia="en-GB"/>
        </w:rPr>
        <w:t xml:space="preserve"> – Sun 6pm – 2am triage vehicle. </w:t>
      </w:r>
      <w:r w:rsidRPr="00F10C5E">
        <w:rPr>
          <w:rFonts w:ascii="Arial" w:hAnsi="Arial" w:cs="Arial"/>
          <w:color w:val="000000"/>
          <w:sz w:val="24"/>
          <w:szCs w:val="24"/>
          <w:lang w:eastAsia="en-GB"/>
        </w:rPr>
        <w:t xml:space="preserve">Plus 4 marked cars – Harlow, Basildon, Colchester, </w:t>
      </w:r>
      <w:r w:rsidR="00CC380C" w:rsidRPr="00F10C5E">
        <w:rPr>
          <w:rFonts w:ascii="Arial" w:hAnsi="Arial" w:cs="Arial"/>
          <w:color w:val="000000"/>
          <w:sz w:val="24"/>
          <w:szCs w:val="24"/>
          <w:lang w:eastAsia="en-GB"/>
        </w:rPr>
        <w:t>and Rochdale</w:t>
      </w:r>
      <w:r w:rsidRPr="00F10C5E">
        <w:rPr>
          <w:rFonts w:ascii="Arial" w:hAnsi="Arial" w:cs="Arial"/>
          <w:color w:val="000000"/>
          <w:sz w:val="24"/>
          <w:szCs w:val="24"/>
          <w:lang w:eastAsia="en-GB"/>
        </w:rPr>
        <w:t xml:space="preserve"> </w:t>
      </w:r>
    </w:p>
    <w:p w:rsidR="00F10C5E" w:rsidRDefault="00F10C5E" w:rsidP="005B118D">
      <w:pPr>
        <w:pStyle w:val="NoSpacing"/>
        <w:rPr>
          <w:rFonts w:ascii="Arial" w:hAnsi="Arial" w:cs="Arial"/>
          <w:color w:val="000000"/>
          <w:sz w:val="24"/>
          <w:szCs w:val="24"/>
          <w:lang w:eastAsia="en-GB"/>
        </w:rPr>
      </w:pPr>
    </w:p>
    <w:p w:rsidR="00F10C5E" w:rsidRPr="000B4AF4" w:rsidRDefault="007711D5" w:rsidP="005B118D">
      <w:pPr>
        <w:pStyle w:val="NoSpacing"/>
        <w:rPr>
          <w:rFonts w:ascii="Arial" w:hAnsi="Arial" w:cs="Arial"/>
          <w:b/>
          <w:color w:val="000000"/>
          <w:sz w:val="24"/>
          <w:szCs w:val="24"/>
          <w:lang w:eastAsia="en-GB"/>
        </w:rPr>
      </w:pPr>
      <w:r w:rsidRPr="000B4AF4">
        <w:rPr>
          <w:rFonts w:ascii="Arial" w:hAnsi="Arial" w:cs="Arial"/>
          <w:b/>
          <w:color w:val="000000"/>
          <w:sz w:val="24"/>
          <w:szCs w:val="24"/>
          <w:lang w:eastAsia="en-GB"/>
        </w:rPr>
        <w:t>Early benefits</w:t>
      </w:r>
      <w:r w:rsidR="00FD488A">
        <w:rPr>
          <w:rFonts w:ascii="Arial" w:hAnsi="Arial" w:cs="Arial"/>
          <w:b/>
          <w:color w:val="000000"/>
          <w:sz w:val="24"/>
          <w:szCs w:val="24"/>
          <w:lang w:eastAsia="en-GB"/>
        </w:rPr>
        <w:t>:</w:t>
      </w:r>
      <w:r w:rsidRPr="000B4AF4">
        <w:rPr>
          <w:rFonts w:ascii="Arial" w:hAnsi="Arial" w:cs="Arial"/>
          <w:b/>
          <w:color w:val="000000"/>
          <w:sz w:val="24"/>
          <w:szCs w:val="24"/>
          <w:lang w:eastAsia="en-GB"/>
        </w:rPr>
        <w:t xml:space="preserve"> </w:t>
      </w:r>
    </w:p>
    <w:p w:rsidR="007711D5" w:rsidRPr="00F10C5E" w:rsidRDefault="00F10C5E" w:rsidP="005B118D">
      <w:pPr>
        <w:pStyle w:val="NoSpacing"/>
        <w:numPr>
          <w:ilvl w:val="0"/>
          <w:numId w:val="11"/>
        </w:numPr>
        <w:rPr>
          <w:rFonts w:ascii="Arial" w:hAnsi="Arial" w:cs="Arial"/>
          <w:color w:val="000000"/>
          <w:sz w:val="24"/>
          <w:szCs w:val="24"/>
          <w:lang w:eastAsia="en-GB"/>
        </w:rPr>
      </w:pPr>
      <w:r>
        <w:rPr>
          <w:rFonts w:ascii="Arial" w:hAnsi="Arial" w:cs="Arial"/>
          <w:color w:val="000000"/>
          <w:sz w:val="24"/>
          <w:szCs w:val="24"/>
          <w:lang w:eastAsia="en-GB"/>
        </w:rPr>
        <w:t xml:space="preserve">Improved relationships - </w:t>
      </w:r>
      <w:r w:rsidR="007711D5" w:rsidRPr="00F10C5E">
        <w:rPr>
          <w:rFonts w:ascii="Arial" w:hAnsi="Arial" w:cs="Arial"/>
          <w:color w:val="000000"/>
          <w:sz w:val="24"/>
          <w:szCs w:val="24"/>
          <w:lang w:eastAsia="en-GB"/>
        </w:rPr>
        <w:t>Culture sh</w:t>
      </w:r>
      <w:r>
        <w:rPr>
          <w:rFonts w:ascii="Arial" w:hAnsi="Arial" w:cs="Arial"/>
          <w:color w:val="000000"/>
          <w:sz w:val="24"/>
          <w:szCs w:val="24"/>
          <w:lang w:eastAsia="en-GB"/>
        </w:rPr>
        <w:t xml:space="preserve">ifts – positive risk management. </w:t>
      </w:r>
      <w:r w:rsidR="007711D5" w:rsidRPr="00F10C5E">
        <w:rPr>
          <w:rFonts w:ascii="Arial" w:hAnsi="Arial" w:cs="Arial"/>
          <w:color w:val="000000"/>
          <w:sz w:val="24"/>
          <w:szCs w:val="24"/>
          <w:lang w:eastAsia="en-GB"/>
        </w:rPr>
        <w:t>Police confidence in talking about M</w:t>
      </w:r>
      <w:r>
        <w:rPr>
          <w:rFonts w:ascii="Arial" w:hAnsi="Arial" w:cs="Arial"/>
          <w:color w:val="000000"/>
          <w:sz w:val="24"/>
          <w:szCs w:val="24"/>
          <w:lang w:eastAsia="en-GB"/>
        </w:rPr>
        <w:t xml:space="preserve">ental </w:t>
      </w:r>
      <w:r w:rsidR="007711D5" w:rsidRPr="00F10C5E">
        <w:rPr>
          <w:rFonts w:ascii="Arial" w:hAnsi="Arial" w:cs="Arial"/>
          <w:color w:val="000000"/>
          <w:sz w:val="24"/>
          <w:szCs w:val="24"/>
          <w:lang w:eastAsia="en-GB"/>
        </w:rPr>
        <w:t>H</w:t>
      </w:r>
      <w:r>
        <w:rPr>
          <w:rFonts w:ascii="Arial" w:hAnsi="Arial" w:cs="Arial"/>
          <w:color w:val="000000"/>
          <w:sz w:val="24"/>
          <w:szCs w:val="24"/>
          <w:lang w:eastAsia="en-GB"/>
        </w:rPr>
        <w:t>ealth</w:t>
      </w:r>
      <w:r w:rsidR="007711D5" w:rsidRPr="00F10C5E">
        <w:rPr>
          <w:rFonts w:ascii="Arial" w:hAnsi="Arial" w:cs="Arial"/>
          <w:color w:val="000000"/>
          <w:sz w:val="24"/>
          <w:szCs w:val="24"/>
          <w:lang w:eastAsia="en-GB"/>
        </w:rPr>
        <w:t xml:space="preserve"> </w:t>
      </w:r>
    </w:p>
    <w:p w:rsidR="00FD488A" w:rsidRDefault="00FD488A" w:rsidP="005B118D">
      <w:pPr>
        <w:pStyle w:val="NoSpacing"/>
        <w:rPr>
          <w:rFonts w:ascii="Arial" w:hAnsi="Arial" w:cs="Arial"/>
          <w:color w:val="000000"/>
          <w:sz w:val="24"/>
          <w:szCs w:val="24"/>
          <w:lang w:eastAsia="en-GB"/>
        </w:rPr>
      </w:pPr>
    </w:p>
    <w:p w:rsidR="00FD488A" w:rsidRDefault="007711D5" w:rsidP="005B118D">
      <w:pPr>
        <w:pStyle w:val="NoSpacing"/>
        <w:rPr>
          <w:rFonts w:ascii="Arial" w:hAnsi="Arial" w:cs="Arial"/>
          <w:color w:val="000000"/>
          <w:sz w:val="24"/>
          <w:szCs w:val="24"/>
          <w:lang w:eastAsia="en-GB"/>
        </w:rPr>
      </w:pPr>
      <w:r w:rsidRPr="00FD488A">
        <w:rPr>
          <w:rFonts w:ascii="Arial" w:hAnsi="Arial" w:cs="Arial"/>
          <w:b/>
          <w:color w:val="000000"/>
          <w:sz w:val="24"/>
          <w:szCs w:val="24"/>
          <w:lang w:eastAsia="en-GB"/>
        </w:rPr>
        <w:t>Q</w:t>
      </w:r>
      <w:r w:rsidR="00FD488A" w:rsidRPr="00FD488A">
        <w:rPr>
          <w:rFonts w:ascii="Arial" w:hAnsi="Arial" w:cs="Arial"/>
          <w:b/>
          <w:color w:val="000000"/>
          <w:sz w:val="24"/>
          <w:szCs w:val="24"/>
          <w:lang w:eastAsia="en-GB"/>
        </w:rPr>
        <w:t>uestion:</w:t>
      </w:r>
      <w:r w:rsidR="00FD488A">
        <w:rPr>
          <w:rFonts w:ascii="Arial" w:hAnsi="Arial" w:cs="Arial"/>
          <w:color w:val="000000"/>
          <w:sz w:val="24"/>
          <w:szCs w:val="24"/>
          <w:lang w:eastAsia="en-GB"/>
        </w:rPr>
        <w:t xml:space="preserve"> </w:t>
      </w:r>
      <w:r>
        <w:rPr>
          <w:rFonts w:ascii="Arial" w:hAnsi="Arial" w:cs="Arial"/>
          <w:color w:val="000000"/>
          <w:sz w:val="24"/>
          <w:szCs w:val="24"/>
          <w:lang w:eastAsia="en-GB"/>
        </w:rPr>
        <w:t xml:space="preserve"> </w:t>
      </w:r>
      <w:r w:rsidR="00FD488A">
        <w:rPr>
          <w:rFonts w:ascii="Arial" w:hAnsi="Arial" w:cs="Arial"/>
          <w:color w:val="000000"/>
          <w:sz w:val="24"/>
          <w:szCs w:val="24"/>
          <w:lang w:eastAsia="en-GB"/>
        </w:rPr>
        <w:t xml:space="preserve">Why is there a </w:t>
      </w:r>
      <w:r>
        <w:rPr>
          <w:rFonts w:ascii="Arial" w:hAnsi="Arial" w:cs="Arial"/>
          <w:color w:val="000000"/>
          <w:sz w:val="24"/>
          <w:szCs w:val="24"/>
          <w:lang w:eastAsia="en-GB"/>
        </w:rPr>
        <w:t>weekend esca</w:t>
      </w:r>
      <w:r w:rsidR="00FD488A">
        <w:rPr>
          <w:rFonts w:ascii="Arial" w:hAnsi="Arial" w:cs="Arial"/>
          <w:color w:val="000000"/>
          <w:sz w:val="24"/>
          <w:szCs w:val="24"/>
          <w:lang w:eastAsia="en-GB"/>
        </w:rPr>
        <w:t>lation in the</w:t>
      </w:r>
      <w:r w:rsidR="006D5C50">
        <w:rPr>
          <w:rFonts w:ascii="Arial" w:hAnsi="Arial" w:cs="Arial"/>
          <w:color w:val="000000"/>
          <w:sz w:val="24"/>
          <w:szCs w:val="24"/>
          <w:lang w:eastAsia="en-GB"/>
        </w:rPr>
        <w:t xml:space="preserve"> Triage</w:t>
      </w:r>
      <w:r w:rsidR="00FD488A">
        <w:rPr>
          <w:rFonts w:ascii="Arial" w:hAnsi="Arial" w:cs="Arial"/>
          <w:color w:val="000000"/>
          <w:sz w:val="24"/>
          <w:szCs w:val="24"/>
          <w:lang w:eastAsia="en-GB"/>
        </w:rPr>
        <w:t xml:space="preserve"> service</w:t>
      </w:r>
      <w:r w:rsidR="006D5C50">
        <w:rPr>
          <w:rFonts w:ascii="Arial" w:hAnsi="Arial" w:cs="Arial"/>
          <w:color w:val="000000"/>
          <w:sz w:val="24"/>
          <w:szCs w:val="24"/>
          <w:lang w:eastAsia="en-GB"/>
        </w:rPr>
        <w:t>?</w:t>
      </w:r>
    </w:p>
    <w:p w:rsidR="006D5C50" w:rsidRDefault="00FD488A" w:rsidP="005B118D">
      <w:pPr>
        <w:pStyle w:val="NoSpacing"/>
        <w:rPr>
          <w:rFonts w:ascii="Arial" w:hAnsi="Arial" w:cs="Arial"/>
          <w:color w:val="000000"/>
          <w:sz w:val="24"/>
          <w:szCs w:val="24"/>
          <w:lang w:eastAsia="en-GB"/>
        </w:rPr>
      </w:pPr>
      <w:r w:rsidRPr="00FD488A">
        <w:rPr>
          <w:rFonts w:ascii="Arial" w:hAnsi="Arial" w:cs="Arial"/>
          <w:b/>
          <w:color w:val="000000"/>
          <w:sz w:val="24"/>
          <w:szCs w:val="24"/>
          <w:lang w:eastAsia="en-GB"/>
        </w:rPr>
        <w:t>Answer:</w:t>
      </w:r>
      <w:r>
        <w:rPr>
          <w:rFonts w:ascii="Arial" w:hAnsi="Arial" w:cs="Arial"/>
          <w:color w:val="000000"/>
          <w:sz w:val="24"/>
          <w:szCs w:val="24"/>
          <w:lang w:eastAsia="en-GB"/>
        </w:rPr>
        <w:t xml:space="preserve"> </w:t>
      </w:r>
      <w:r w:rsidR="006D5C50">
        <w:rPr>
          <w:rFonts w:ascii="Arial" w:hAnsi="Arial" w:cs="Arial"/>
          <w:color w:val="000000"/>
          <w:sz w:val="24"/>
          <w:szCs w:val="24"/>
          <w:lang w:eastAsia="en-GB"/>
        </w:rPr>
        <w:t>Weekends</w:t>
      </w:r>
      <w:r>
        <w:rPr>
          <w:rFonts w:ascii="Arial" w:hAnsi="Arial" w:cs="Arial"/>
          <w:color w:val="000000"/>
          <w:sz w:val="24"/>
          <w:szCs w:val="24"/>
          <w:lang w:eastAsia="en-GB"/>
        </w:rPr>
        <w:t xml:space="preserve"> are the busiest times - particularly Friday and </w:t>
      </w:r>
      <w:r w:rsidR="006D5C50">
        <w:rPr>
          <w:rFonts w:ascii="Arial" w:hAnsi="Arial" w:cs="Arial"/>
          <w:color w:val="000000"/>
          <w:sz w:val="24"/>
          <w:szCs w:val="24"/>
          <w:lang w:eastAsia="en-GB"/>
        </w:rPr>
        <w:t>Saturday</w:t>
      </w:r>
      <w:r>
        <w:rPr>
          <w:rFonts w:ascii="Arial" w:hAnsi="Arial" w:cs="Arial"/>
          <w:color w:val="000000"/>
          <w:sz w:val="24"/>
          <w:szCs w:val="24"/>
          <w:lang w:eastAsia="en-GB"/>
        </w:rPr>
        <w:t xml:space="preserve"> from 4pm to</w:t>
      </w:r>
      <w:r w:rsidR="006D5C50">
        <w:rPr>
          <w:rFonts w:ascii="Arial" w:hAnsi="Arial" w:cs="Arial"/>
          <w:color w:val="000000"/>
          <w:sz w:val="24"/>
          <w:szCs w:val="24"/>
          <w:lang w:eastAsia="en-GB"/>
        </w:rPr>
        <w:t xml:space="preserve"> midnight </w:t>
      </w:r>
    </w:p>
    <w:p w:rsidR="00FD488A" w:rsidRDefault="00FD488A" w:rsidP="005B118D">
      <w:pPr>
        <w:pStyle w:val="NoSpacing"/>
        <w:rPr>
          <w:rFonts w:ascii="Arial" w:hAnsi="Arial" w:cs="Arial"/>
          <w:color w:val="000000"/>
          <w:sz w:val="24"/>
          <w:szCs w:val="24"/>
          <w:lang w:eastAsia="en-GB"/>
        </w:rPr>
      </w:pPr>
    </w:p>
    <w:p w:rsidR="006D5C50" w:rsidRPr="00FD488A" w:rsidRDefault="00FD488A" w:rsidP="005B118D">
      <w:pPr>
        <w:pStyle w:val="NoSpacing"/>
        <w:rPr>
          <w:rFonts w:ascii="Arial" w:hAnsi="Arial" w:cs="Arial"/>
          <w:b/>
          <w:color w:val="000000"/>
          <w:sz w:val="24"/>
          <w:szCs w:val="24"/>
          <w:lang w:eastAsia="en-GB"/>
        </w:rPr>
      </w:pPr>
      <w:r w:rsidRPr="00FD488A">
        <w:rPr>
          <w:rFonts w:ascii="Arial" w:hAnsi="Arial" w:cs="Arial"/>
          <w:b/>
          <w:color w:val="000000"/>
          <w:sz w:val="24"/>
          <w:szCs w:val="24"/>
          <w:lang w:eastAsia="en-GB"/>
        </w:rPr>
        <w:t xml:space="preserve">The </w:t>
      </w:r>
      <w:r w:rsidR="006D5C50" w:rsidRPr="00FD488A">
        <w:rPr>
          <w:rFonts w:ascii="Arial" w:hAnsi="Arial" w:cs="Arial"/>
          <w:b/>
          <w:color w:val="000000"/>
          <w:sz w:val="24"/>
          <w:szCs w:val="24"/>
          <w:lang w:eastAsia="en-GB"/>
        </w:rPr>
        <w:t xml:space="preserve">QE2 </w:t>
      </w:r>
      <w:proofErr w:type="gramStart"/>
      <w:r w:rsidR="006D5C50" w:rsidRPr="00FD488A">
        <w:rPr>
          <w:rFonts w:ascii="Arial" w:hAnsi="Arial" w:cs="Arial"/>
          <w:b/>
          <w:color w:val="000000"/>
          <w:sz w:val="24"/>
          <w:szCs w:val="24"/>
          <w:lang w:eastAsia="en-GB"/>
        </w:rPr>
        <w:t>bridge</w:t>
      </w:r>
      <w:proofErr w:type="gramEnd"/>
      <w:r w:rsidR="006D5C50" w:rsidRPr="00FD488A">
        <w:rPr>
          <w:rFonts w:ascii="Arial" w:hAnsi="Arial" w:cs="Arial"/>
          <w:b/>
          <w:color w:val="000000"/>
          <w:sz w:val="24"/>
          <w:szCs w:val="24"/>
          <w:lang w:eastAsia="en-GB"/>
        </w:rPr>
        <w:t xml:space="preserve"> </w:t>
      </w:r>
    </w:p>
    <w:p w:rsidR="00FD488A" w:rsidRDefault="00FD488A" w:rsidP="005B118D">
      <w:pPr>
        <w:pStyle w:val="NoSpacing"/>
        <w:rPr>
          <w:rFonts w:ascii="Arial" w:hAnsi="Arial" w:cs="Arial"/>
          <w:color w:val="000000"/>
          <w:sz w:val="24"/>
          <w:szCs w:val="24"/>
          <w:lang w:eastAsia="en-GB"/>
        </w:rPr>
      </w:pPr>
    </w:p>
    <w:p w:rsidR="006D5C50" w:rsidRDefault="00FD488A" w:rsidP="005B118D">
      <w:pPr>
        <w:pStyle w:val="NoSpacing"/>
        <w:rPr>
          <w:rFonts w:ascii="Arial" w:hAnsi="Arial" w:cs="Arial"/>
          <w:color w:val="000000"/>
          <w:sz w:val="24"/>
          <w:szCs w:val="24"/>
          <w:lang w:eastAsia="en-GB"/>
        </w:rPr>
      </w:pPr>
      <w:r>
        <w:rPr>
          <w:rFonts w:ascii="Arial" w:hAnsi="Arial" w:cs="Arial"/>
          <w:color w:val="000000"/>
          <w:sz w:val="24"/>
          <w:szCs w:val="24"/>
          <w:lang w:eastAsia="en-GB"/>
        </w:rPr>
        <w:t xml:space="preserve">There were 5 suicides in 2013. Mostly people using lane 1 and </w:t>
      </w:r>
      <w:r w:rsidR="006D5C50">
        <w:rPr>
          <w:rFonts w:ascii="Arial" w:hAnsi="Arial" w:cs="Arial"/>
          <w:color w:val="000000"/>
          <w:sz w:val="24"/>
          <w:szCs w:val="24"/>
          <w:lang w:eastAsia="en-GB"/>
        </w:rPr>
        <w:t>jumping the barrier (</w:t>
      </w:r>
      <w:r>
        <w:rPr>
          <w:rFonts w:ascii="Arial" w:hAnsi="Arial" w:cs="Arial"/>
          <w:color w:val="000000"/>
          <w:sz w:val="24"/>
          <w:szCs w:val="24"/>
          <w:lang w:eastAsia="en-GB"/>
        </w:rPr>
        <w:t xml:space="preserve">There is a </w:t>
      </w:r>
      <w:r w:rsidR="006D5C50">
        <w:rPr>
          <w:rFonts w:ascii="Arial" w:hAnsi="Arial" w:cs="Arial"/>
          <w:color w:val="000000"/>
          <w:sz w:val="24"/>
          <w:szCs w:val="24"/>
          <w:lang w:eastAsia="en-GB"/>
        </w:rPr>
        <w:t xml:space="preserve">low barrier) </w:t>
      </w:r>
    </w:p>
    <w:p w:rsidR="00FD488A" w:rsidRDefault="006D5C50" w:rsidP="005B118D">
      <w:pPr>
        <w:pStyle w:val="NoSpacing"/>
        <w:rPr>
          <w:rFonts w:ascii="Arial" w:hAnsi="Arial" w:cs="Arial"/>
          <w:color w:val="000000"/>
          <w:sz w:val="24"/>
          <w:szCs w:val="24"/>
          <w:lang w:eastAsia="en-GB"/>
        </w:rPr>
      </w:pPr>
      <w:r>
        <w:rPr>
          <w:rFonts w:ascii="Arial" w:hAnsi="Arial" w:cs="Arial"/>
          <w:color w:val="000000"/>
          <w:sz w:val="24"/>
          <w:szCs w:val="24"/>
          <w:lang w:eastAsia="en-GB"/>
        </w:rPr>
        <w:t>2</w:t>
      </w:r>
      <w:r w:rsidR="00FD488A">
        <w:rPr>
          <w:rFonts w:ascii="Arial" w:hAnsi="Arial" w:cs="Arial"/>
          <w:color w:val="000000"/>
          <w:sz w:val="24"/>
          <w:szCs w:val="24"/>
          <w:lang w:eastAsia="en-GB"/>
        </w:rPr>
        <w:t xml:space="preserve"> out of the 5 people were from the</w:t>
      </w:r>
      <w:r>
        <w:rPr>
          <w:rFonts w:ascii="Arial" w:hAnsi="Arial" w:cs="Arial"/>
          <w:color w:val="000000"/>
          <w:sz w:val="24"/>
          <w:szCs w:val="24"/>
          <w:lang w:eastAsia="en-GB"/>
        </w:rPr>
        <w:t xml:space="preserve"> local</w:t>
      </w:r>
      <w:r w:rsidR="00FD488A">
        <w:rPr>
          <w:rFonts w:ascii="Arial" w:hAnsi="Arial" w:cs="Arial"/>
          <w:color w:val="000000"/>
          <w:sz w:val="24"/>
          <w:szCs w:val="24"/>
          <w:lang w:eastAsia="en-GB"/>
        </w:rPr>
        <w:t xml:space="preserve"> area</w:t>
      </w:r>
    </w:p>
    <w:p w:rsidR="00FD488A" w:rsidRDefault="00FD488A" w:rsidP="005B118D">
      <w:pPr>
        <w:pStyle w:val="NoSpacing"/>
        <w:rPr>
          <w:rFonts w:ascii="Arial" w:hAnsi="Arial" w:cs="Arial"/>
          <w:color w:val="000000"/>
          <w:sz w:val="24"/>
          <w:szCs w:val="24"/>
          <w:lang w:eastAsia="en-GB"/>
        </w:rPr>
      </w:pPr>
    </w:p>
    <w:p w:rsidR="006D5C50" w:rsidRPr="00FD488A" w:rsidRDefault="006D5C50" w:rsidP="005B118D">
      <w:pPr>
        <w:pStyle w:val="NoSpacing"/>
        <w:rPr>
          <w:rFonts w:ascii="Arial" w:hAnsi="Arial" w:cs="Arial"/>
          <w:b/>
          <w:color w:val="000000"/>
          <w:sz w:val="24"/>
          <w:szCs w:val="24"/>
          <w:lang w:eastAsia="en-GB"/>
        </w:rPr>
      </w:pPr>
      <w:r w:rsidRPr="00FD488A">
        <w:rPr>
          <w:rFonts w:ascii="Arial" w:hAnsi="Arial" w:cs="Arial"/>
          <w:b/>
          <w:color w:val="000000"/>
          <w:sz w:val="24"/>
          <w:szCs w:val="24"/>
          <w:lang w:eastAsia="en-GB"/>
        </w:rPr>
        <w:t xml:space="preserve">Background </w:t>
      </w:r>
    </w:p>
    <w:p w:rsidR="00FD488A" w:rsidRDefault="00FD488A" w:rsidP="005B118D">
      <w:pPr>
        <w:pStyle w:val="NoSpacing"/>
        <w:rPr>
          <w:rFonts w:ascii="Arial" w:hAnsi="Arial" w:cs="Arial"/>
          <w:color w:val="000000"/>
          <w:sz w:val="24"/>
          <w:szCs w:val="24"/>
          <w:lang w:eastAsia="en-GB"/>
        </w:rPr>
      </w:pPr>
    </w:p>
    <w:p w:rsidR="006D5C50" w:rsidRDefault="00FD488A" w:rsidP="005B118D">
      <w:pPr>
        <w:pStyle w:val="NoSpacing"/>
        <w:rPr>
          <w:rFonts w:ascii="Arial" w:hAnsi="Arial" w:cs="Arial"/>
          <w:color w:val="000000"/>
          <w:sz w:val="24"/>
          <w:szCs w:val="24"/>
          <w:lang w:eastAsia="en-GB"/>
        </w:rPr>
      </w:pPr>
      <w:r>
        <w:rPr>
          <w:rFonts w:ascii="Arial" w:hAnsi="Arial" w:cs="Arial"/>
          <w:color w:val="000000"/>
          <w:sz w:val="24"/>
          <w:szCs w:val="24"/>
          <w:lang w:eastAsia="en-GB"/>
        </w:rPr>
        <w:t xml:space="preserve">A </w:t>
      </w:r>
      <w:r w:rsidR="008207C7">
        <w:rPr>
          <w:rFonts w:ascii="Arial" w:hAnsi="Arial" w:cs="Arial"/>
          <w:color w:val="000000"/>
          <w:sz w:val="24"/>
          <w:szCs w:val="24"/>
          <w:lang w:eastAsia="en-GB"/>
        </w:rPr>
        <w:t>Mu</w:t>
      </w:r>
      <w:r w:rsidR="006D5C50">
        <w:rPr>
          <w:rFonts w:ascii="Arial" w:hAnsi="Arial" w:cs="Arial"/>
          <w:color w:val="000000"/>
          <w:sz w:val="24"/>
          <w:szCs w:val="24"/>
          <w:lang w:eastAsia="en-GB"/>
        </w:rPr>
        <w:t>l</w:t>
      </w:r>
      <w:r w:rsidR="008207C7">
        <w:rPr>
          <w:rFonts w:ascii="Arial" w:hAnsi="Arial" w:cs="Arial"/>
          <w:color w:val="000000"/>
          <w:sz w:val="24"/>
          <w:szCs w:val="24"/>
          <w:lang w:eastAsia="en-GB"/>
        </w:rPr>
        <w:t>ti</w:t>
      </w:r>
      <w:r w:rsidR="006D5C50">
        <w:rPr>
          <w:rFonts w:ascii="Arial" w:hAnsi="Arial" w:cs="Arial"/>
          <w:color w:val="000000"/>
          <w:sz w:val="24"/>
          <w:szCs w:val="24"/>
          <w:lang w:eastAsia="en-GB"/>
        </w:rPr>
        <w:t>-agency</w:t>
      </w:r>
      <w:r>
        <w:rPr>
          <w:rFonts w:ascii="Arial" w:hAnsi="Arial" w:cs="Arial"/>
          <w:color w:val="000000"/>
          <w:sz w:val="24"/>
          <w:szCs w:val="24"/>
          <w:lang w:eastAsia="en-GB"/>
        </w:rPr>
        <w:t xml:space="preserve"> approach to reducing suicide rates has built up over the years</w:t>
      </w:r>
      <w:r w:rsidR="00026D38">
        <w:rPr>
          <w:rFonts w:ascii="Arial" w:hAnsi="Arial" w:cs="Arial"/>
          <w:color w:val="000000"/>
          <w:sz w:val="24"/>
          <w:szCs w:val="24"/>
          <w:lang w:eastAsia="en-GB"/>
        </w:rPr>
        <w:t xml:space="preserve"> – hospital, highways, police</w:t>
      </w:r>
      <w:r w:rsidR="006D5C50">
        <w:rPr>
          <w:rFonts w:ascii="Arial" w:hAnsi="Arial" w:cs="Arial"/>
          <w:color w:val="000000"/>
          <w:sz w:val="24"/>
          <w:szCs w:val="24"/>
          <w:lang w:eastAsia="en-GB"/>
        </w:rPr>
        <w:t>, Samaritans, signs,</w:t>
      </w:r>
      <w:r w:rsidR="00026D38">
        <w:rPr>
          <w:rFonts w:ascii="Arial" w:hAnsi="Arial" w:cs="Arial"/>
          <w:color w:val="000000"/>
          <w:sz w:val="24"/>
          <w:szCs w:val="24"/>
          <w:lang w:eastAsia="en-GB"/>
        </w:rPr>
        <w:t xml:space="preserve"> and signs</w:t>
      </w:r>
      <w:r w:rsidR="006D5C50">
        <w:rPr>
          <w:rFonts w:ascii="Arial" w:hAnsi="Arial" w:cs="Arial"/>
          <w:color w:val="000000"/>
          <w:sz w:val="24"/>
          <w:szCs w:val="24"/>
          <w:lang w:eastAsia="en-GB"/>
        </w:rPr>
        <w:t xml:space="preserve"> at </w:t>
      </w:r>
      <w:r w:rsidR="00026D38">
        <w:rPr>
          <w:rFonts w:ascii="Arial" w:hAnsi="Arial" w:cs="Arial"/>
          <w:color w:val="000000"/>
          <w:sz w:val="24"/>
          <w:szCs w:val="24"/>
          <w:lang w:eastAsia="en-GB"/>
        </w:rPr>
        <w:t xml:space="preserve">services. </w:t>
      </w:r>
      <w:r>
        <w:rPr>
          <w:rFonts w:ascii="Arial" w:hAnsi="Arial" w:cs="Arial"/>
          <w:color w:val="000000"/>
          <w:sz w:val="24"/>
          <w:szCs w:val="24"/>
          <w:lang w:eastAsia="en-GB"/>
        </w:rPr>
        <w:t xml:space="preserve">There were no suicides </w:t>
      </w:r>
      <w:r w:rsidR="00026D38">
        <w:rPr>
          <w:rFonts w:ascii="Arial" w:hAnsi="Arial" w:cs="Arial"/>
          <w:color w:val="000000"/>
          <w:sz w:val="24"/>
          <w:szCs w:val="24"/>
          <w:lang w:eastAsia="en-GB"/>
        </w:rPr>
        <w:t>from the bridge in 2014</w:t>
      </w:r>
      <w:r w:rsidR="006D5C50">
        <w:rPr>
          <w:rFonts w:ascii="Arial" w:hAnsi="Arial" w:cs="Arial"/>
          <w:color w:val="000000"/>
          <w:sz w:val="24"/>
          <w:szCs w:val="24"/>
          <w:lang w:eastAsia="en-GB"/>
        </w:rPr>
        <w:t xml:space="preserve"> </w:t>
      </w:r>
    </w:p>
    <w:p w:rsidR="00026D38" w:rsidRDefault="00026D38" w:rsidP="005B118D">
      <w:pPr>
        <w:pStyle w:val="NoSpacing"/>
        <w:rPr>
          <w:rFonts w:ascii="Arial" w:hAnsi="Arial" w:cs="Arial"/>
          <w:color w:val="000000"/>
          <w:sz w:val="24"/>
          <w:szCs w:val="24"/>
          <w:lang w:eastAsia="en-GB"/>
        </w:rPr>
      </w:pPr>
    </w:p>
    <w:p w:rsidR="006D5C50" w:rsidRDefault="006D5C50" w:rsidP="005B118D">
      <w:pPr>
        <w:pStyle w:val="NoSpacing"/>
        <w:rPr>
          <w:rFonts w:ascii="Arial" w:hAnsi="Arial" w:cs="Arial"/>
          <w:color w:val="000000"/>
          <w:sz w:val="24"/>
          <w:szCs w:val="24"/>
          <w:lang w:eastAsia="en-GB"/>
        </w:rPr>
      </w:pPr>
      <w:r w:rsidRPr="00026D38">
        <w:rPr>
          <w:rFonts w:ascii="Arial" w:hAnsi="Arial" w:cs="Arial"/>
          <w:b/>
          <w:color w:val="000000"/>
          <w:sz w:val="24"/>
          <w:szCs w:val="24"/>
          <w:lang w:eastAsia="en-GB"/>
        </w:rPr>
        <w:t>Q</w:t>
      </w:r>
      <w:r w:rsidR="00026D38" w:rsidRPr="00026D38">
        <w:rPr>
          <w:rFonts w:ascii="Arial" w:hAnsi="Arial" w:cs="Arial"/>
          <w:b/>
          <w:color w:val="000000"/>
          <w:sz w:val="24"/>
          <w:szCs w:val="24"/>
          <w:lang w:eastAsia="en-GB"/>
        </w:rPr>
        <w:t>uestion:</w:t>
      </w:r>
      <w:r w:rsidR="00026D38">
        <w:rPr>
          <w:rFonts w:ascii="Arial" w:hAnsi="Arial" w:cs="Arial"/>
          <w:b/>
          <w:color w:val="000000"/>
          <w:sz w:val="24"/>
          <w:szCs w:val="24"/>
          <w:lang w:eastAsia="en-GB"/>
        </w:rPr>
        <w:t xml:space="preserve"> </w:t>
      </w:r>
      <w:r w:rsidR="00026D38">
        <w:rPr>
          <w:rFonts w:ascii="Arial" w:hAnsi="Arial" w:cs="Arial"/>
          <w:color w:val="000000"/>
          <w:sz w:val="24"/>
          <w:szCs w:val="24"/>
          <w:lang w:eastAsia="en-GB"/>
        </w:rPr>
        <w:t>What training do police officers receive on Mental Health Awareness?</w:t>
      </w:r>
    </w:p>
    <w:p w:rsidR="008207C7" w:rsidRDefault="00026D38" w:rsidP="005B118D">
      <w:pPr>
        <w:pStyle w:val="NoSpacing"/>
        <w:rPr>
          <w:rFonts w:ascii="Arial" w:hAnsi="Arial" w:cs="Arial"/>
          <w:color w:val="000000"/>
          <w:sz w:val="24"/>
          <w:szCs w:val="24"/>
          <w:lang w:eastAsia="en-GB"/>
        </w:rPr>
      </w:pPr>
      <w:r w:rsidRPr="00026D38">
        <w:rPr>
          <w:rFonts w:ascii="Arial" w:hAnsi="Arial" w:cs="Arial"/>
          <w:b/>
          <w:color w:val="000000"/>
          <w:sz w:val="24"/>
          <w:szCs w:val="24"/>
          <w:lang w:eastAsia="en-GB"/>
        </w:rPr>
        <w:t>Answer:</w:t>
      </w:r>
      <w:r>
        <w:rPr>
          <w:rFonts w:ascii="Arial" w:hAnsi="Arial" w:cs="Arial"/>
          <w:color w:val="000000"/>
          <w:sz w:val="24"/>
          <w:szCs w:val="24"/>
          <w:lang w:eastAsia="en-GB"/>
        </w:rPr>
        <w:t xml:space="preserve"> </w:t>
      </w:r>
      <w:r w:rsidR="006D5C50">
        <w:rPr>
          <w:rFonts w:ascii="Arial" w:hAnsi="Arial" w:cs="Arial"/>
          <w:color w:val="000000"/>
          <w:sz w:val="24"/>
          <w:szCs w:val="24"/>
          <w:lang w:eastAsia="en-GB"/>
        </w:rPr>
        <w:t>Some limited</w:t>
      </w:r>
      <w:r>
        <w:rPr>
          <w:rFonts w:ascii="Arial" w:hAnsi="Arial" w:cs="Arial"/>
          <w:color w:val="000000"/>
          <w:sz w:val="24"/>
          <w:szCs w:val="24"/>
          <w:lang w:eastAsia="en-GB"/>
        </w:rPr>
        <w:t xml:space="preserve"> training, mainly focussing upon</w:t>
      </w:r>
      <w:r w:rsidR="006D5C50">
        <w:rPr>
          <w:rFonts w:ascii="Arial" w:hAnsi="Arial" w:cs="Arial"/>
          <w:color w:val="000000"/>
          <w:sz w:val="24"/>
          <w:szCs w:val="24"/>
          <w:lang w:eastAsia="en-GB"/>
        </w:rPr>
        <w:t xml:space="preserve"> recognising signs</w:t>
      </w:r>
      <w:r>
        <w:rPr>
          <w:rFonts w:ascii="Arial" w:hAnsi="Arial" w:cs="Arial"/>
          <w:color w:val="000000"/>
          <w:sz w:val="24"/>
          <w:szCs w:val="24"/>
          <w:lang w:eastAsia="en-GB"/>
        </w:rPr>
        <w:t xml:space="preserve"> of Mental Health conditions. The first priority for the police is the</w:t>
      </w:r>
      <w:r w:rsidR="006D5C50">
        <w:rPr>
          <w:rFonts w:ascii="Arial" w:hAnsi="Arial" w:cs="Arial"/>
          <w:color w:val="000000"/>
          <w:sz w:val="24"/>
          <w:szCs w:val="24"/>
          <w:lang w:eastAsia="en-GB"/>
        </w:rPr>
        <w:t xml:space="preserve"> </w:t>
      </w:r>
      <w:r>
        <w:rPr>
          <w:rFonts w:ascii="Arial" w:hAnsi="Arial" w:cs="Arial"/>
          <w:color w:val="000000"/>
          <w:sz w:val="24"/>
          <w:szCs w:val="24"/>
          <w:lang w:eastAsia="en-GB"/>
        </w:rPr>
        <w:t>“Preservation of life” and the second priority is Mental Health.</w:t>
      </w:r>
    </w:p>
    <w:p w:rsidR="00026D38" w:rsidRDefault="00026D38" w:rsidP="005B118D">
      <w:pPr>
        <w:pStyle w:val="NoSpacing"/>
        <w:rPr>
          <w:rFonts w:ascii="Arial" w:hAnsi="Arial" w:cs="Arial"/>
          <w:color w:val="000000"/>
          <w:sz w:val="24"/>
          <w:szCs w:val="24"/>
          <w:lang w:eastAsia="en-GB"/>
        </w:rPr>
      </w:pPr>
    </w:p>
    <w:p w:rsidR="00026D38" w:rsidRDefault="00026D38" w:rsidP="005B118D">
      <w:pPr>
        <w:pStyle w:val="NoSpacing"/>
        <w:rPr>
          <w:rFonts w:ascii="Arial" w:hAnsi="Arial" w:cs="Arial"/>
          <w:color w:val="000000"/>
          <w:sz w:val="24"/>
          <w:szCs w:val="24"/>
          <w:lang w:eastAsia="en-GB"/>
        </w:rPr>
      </w:pPr>
    </w:p>
    <w:p w:rsidR="00966F23" w:rsidRDefault="00026D38" w:rsidP="005B118D">
      <w:pPr>
        <w:pStyle w:val="NoSpacing"/>
        <w:numPr>
          <w:ilvl w:val="0"/>
          <w:numId w:val="11"/>
        </w:numPr>
        <w:rPr>
          <w:rFonts w:ascii="Arial" w:hAnsi="Arial" w:cs="Arial"/>
          <w:color w:val="000000"/>
          <w:sz w:val="24"/>
          <w:szCs w:val="24"/>
          <w:lang w:eastAsia="en-GB"/>
        </w:rPr>
      </w:pPr>
      <w:r>
        <w:rPr>
          <w:rFonts w:ascii="Arial" w:hAnsi="Arial" w:cs="Arial"/>
          <w:color w:val="000000"/>
          <w:sz w:val="24"/>
          <w:szCs w:val="24"/>
          <w:lang w:eastAsia="en-GB"/>
        </w:rPr>
        <w:t>Working closer</w:t>
      </w:r>
      <w:r w:rsidR="00966F23">
        <w:rPr>
          <w:rFonts w:ascii="Arial" w:hAnsi="Arial" w:cs="Arial"/>
          <w:color w:val="000000"/>
          <w:sz w:val="24"/>
          <w:szCs w:val="24"/>
          <w:lang w:eastAsia="en-GB"/>
        </w:rPr>
        <w:t xml:space="preserve"> together in partnership working</w:t>
      </w:r>
      <w:r>
        <w:rPr>
          <w:rFonts w:ascii="Arial" w:hAnsi="Arial" w:cs="Arial"/>
          <w:color w:val="000000"/>
          <w:sz w:val="24"/>
          <w:szCs w:val="24"/>
          <w:lang w:eastAsia="en-GB"/>
        </w:rPr>
        <w:t xml:space="preserve"> e.g. triage, has led to better outcomes</w:t>
      </w:r>
      <w:r w:rsidR="00966F23">
        <w:rPr>
          <w:rFonts w:ascii="Arial" w:hAnsi="Arial" w:cs="Arial"/>
          <w:color w:val="000000"/>
          <w:sz w:val="24"/>
          <w:szCs w:val="24"/>
          <w:lang w:eastAsia="en-GB"/>
        </w:rPr>
        <w:t>.</w:t>
      </w:r>
    </w:p>
    <w:p w:rsidR="00966F23" w:rsidRDefault="00966F23" w:rsidP="005B118D">
      <w:pPr>
        <w:pStyle w:val="NoSpacing"/>
        <w:numPr>
          <w:ilvl w:val="0"/>
          <w:numId w:val="11"/>
        </w:numPr>
        <w:rPr>
          <w:rFonts w:ascii="Arial" w:hAnsi="Arial" w:cs="Arial"/>
          <w:color w:val="000000"/>
          <w:sz w:val="24"/>
          <w:szCs w:val="24"/>
          <w:lang w:eastAsia="en-GB"/>
        </w:rPr>
      </w:pPr>
      <w:r>
        <w:rPr>
          <w:rFonts w:ascii="Arial" w:hAnsi="Arial" w:cs="Arial"/>
          <w:color w:val="000000"/>
          <w:sz w:val="24"/>
          <w:szCs w:val="24"/>
          <w:lang w:eastAsia="en-GB"/>
        </w:rPr>
        <w:t xml:space="preserve">At Thurrock </w:t>
      </w:r>
      <w:r w:rsidR="00026D38" w:rsidRPr="00966F23">
        <w:rPr>
          <w:rFonts w:ascii="Arial" w:hAnsi="Arial" w:cs="Arial"/>
          <w:color w:val="000000"/>
          <w:sz w:val="24"/>
          <w:szCs w:val="24"/>
          <w:lang w:eastAsia="en-GB"/>
        </w:rPr>
        <w:t xml:space="preserve">Mind – probation </w:t>
      </w:r>
      <w:r w:rsidR="008207C7" w:rsidRPr="00966F23">
        <w:rPr>
          <w:rFonts w:ascii="Arial" w:hAnsi="Arial" w:cs="Arial"/>
          <w:color w:val="000000"/>
          <w:sz w:val="24"/>
          <w:szCs w:val="24"/>
          <w:lang w:eastAsia="en-GB"/>
        </w:rPr>
        <w:t>training – every Thursday</w:t>
      </w:r>
      <w:r>
        <w:rPr>
          <w:rFonts w:ascii="Arial" w:hAnsi="Arial" w:cs="Arial"/>
          <w:color w:val="000000"/>
          <w:sz w:val="24"/>
          <w:szCs w:val="24"/>
          <w:lang w:eastAsia="en-GB"/>
        </w:rPr>
        <w:t>.</w:t>
      </w:r>
    </w:p>
    <w:p w:rsidR="00966F23" w:rsidRDefault="00966F23" w:rsidP="00966F23">
      <w:pPr>
        <w:pStyle w:val="NoSpacing"/>
        <w:numPr>
          <w:ilvl w:val="0"/>
          <w:numId w:val="11"/>
        </w:numPr>
        <w:rPr>
          <w:rFonts w:ascii="Arial" w:hAnsi="Arial" w:cs="Arial"/>
          <w:color w:val="000000"/>
          <w:sz w:val="24"/>
          <w:szCs w:val="24"/>
          <w:lang w:eastAsia="en-GB"/>
        </w:rPr>
      </w:pPr>
      <w:r>
        <w:rPr>
          <w:rFonts w:ascii="Arial" w:hAnsi="Arial" w:cs="Arial"/>
          <w:color w:val="000000"/>
          <w:sz w:val="24"/>
          <w:szCs w:val="24"/>
          <w:lang w:eastAsia="en-GB"/>
        </w:rPr>
        <w:t xml:space="preserve">Mind – know the tell-tale signs </w:t>
      </w:r>
    </w:p>
    <w:p w:rsidR="00966F23" w:rsidRPr="00966F23" w:rsidRDefault="00966F23" w:rsidP="00966F23">
      <w:pPr>
        <w:pStyle w:val="NoSpacing"/>
        <w:numPr>
          <w:ilvl w:val="0"/>
          <w:numId w:val="11"/>
        </w:numPr>
        <w:rPr>
          <w:rFonts w:ascii="Arial" w:hAnsi="Arial" w:cs="Arial"/>
          <w:color w:val="000000"/>
          <w:sz w:val="24"/>
          <w:szCs w:val="24"/>
          <w:lang w:eastAsia="en-GB"/>
        </w:rPr>
      </w:pPr>
      <w:r>
        <w:rPr>
          <w:rFonts w:ascii="Arial" w:hAnsi="Arial" w:cs="Arial"/>
          <w:color w:val="000000"/>
          <w:sz w:val="24"/>
          <w:szCs w:val="24"/>
          <w:lang w:eastAsia="en-GB"/>
        </w:rPr>
        <w:t xml:space="preserve">Useful to hold and continue User-led talks and to build </w:t>
      </w:r>
      <w:r w:rsidRPr="00966F23">
        <w:rPr>
          <w:rFonts w:ascii="Arial" w:hAnsi="Arial" w:cs="Arial"/>
          <w:color w:val="000000"/>
          <w:sz w:val="24"/>
          <w:szCs w:val="24"/>
          <w:lang w:eastAsia="en-GB"/>
        </w:rPr>
        <w:t>Public</w:t>
      </w:r>
      <w:r>
        <w:rPr>
          <w:rFonts w:ascii="Arial" w:hAnsi="Arial" w:cs="Arial"/>
          <w:color w:val="000000"/>
          <w:sz w:val="24"/>
          <w:szCs w:val="24"/>
          <w:lang w:eastAsia="en-GB"/>
        </w:rPr>
        <w:t xml:space="preserve"> awareness, especially upon the e</w:t>
      </w:r>
      <w:r w:rsidRPr="00966F23">
        <w:rPr>
          <w:rFonts w:ascii="Arial" w:hAnsi="Arial" w:cs="Arial"/>
          <w:color w:val="000000"/>
          <w:sz w:val="24"/>
          <w:szCs w:val="24"/>
          <w:lang w:eastAsia="en-GB"/>
        </w:rPr>
        <w:t xml:space="preserve">ffect of cuts and government policy – for people to get help </w:t>
      </w:r>
    </w:p>
    <w:p w:rsidR="008207C7" w:rsidRPr="00966F23" w:rsidRDefault="008207C7" w:rsidP="005B118D">
      <w:pPr>
        <w:pStyle w:val="NoSpacing"/>
        <w:numPr>
          <w:ilvl w:val="0"/>
          <w:numId w:val="11"/>
        </w:numPr>
        <w:rPr>
          <w:rFonts w:ascii="Arial" w:hAnsi="Arial" w:cs="Arial"/>
          <w:color w:val="000000"/>
          <w:sz w:val="24"/>
          <w:szCs w:val="24"/>
          <w:lang w:eastAsia="en-GB"/>
        </w:rPr>
      </w:pPr>
      <w:r w:rsidRPr="00966F23">
        <w:rPr>
          <w:rFonts w:ascii="Arial" w:hAnsi="Arial" w:cs="Arial"/>
          <w:color w:val="000000"/>
          <w:sz w:val="24"/>
          <w:szCs w:val="24"/>
          <w:lang w:eastAsia="en-GB"/>
        </w:rPr>
        <w:t>L</w:t>
      </w:r>
      <w:r w:rsidR="00966F23">
        <w:rPr>
          <w:rFonts w:ascii="Arial" w:hAnsi="Arial" w:cs="Arial"/>
          <w:color w:val="000000"/>
          <w:sz w:val="24"/>
          <w:szCs w:val="24"/>
          <w:lang w:eastAsia="en-GB"/>
        </w:rPr>
        <w:t xml:space="preserve">ocal </w:t>
      </w:r>
      <w:r w:rsidRPr="00966F23">
        <w:rPr>
          <w:rFonts w:ascii="Arial" w:hAnsi="Arial" w:cs="Arial"/>
          <w:color w:val="000000"/>
          <w:sz w:val="24"/>
          <w:szCs w:val="24"/>
          <w:lang w:eastAsia="en-GB"/>
        </w:rPr>
        <w:t>A</w:t>
      </w:r>
      <w:r w:rsidR="00966F23">
        <w:rPr>
          <w:rFonts w:ascii="Arial" w:hAnsi="Arial" w:cs="Arial"/>
          <w:color w:val="000000"/>
          <w:sz w:val="24"/>
          <w:szCs w:val="24"/>
          <w:lang w:eastAsia="en-GB"/>
        </w:rPr>
        <w:t xml:space="preserve">rea </w:t>
      </w:r>
      <w:r w:rsidRPr="00966F23">
        <w:rPr>
          <w:rFonts w:ascii="Arial" w:hAnsi="Arial" w:cs="Arial"/>
          <w:color w:val="000000"/>
          <w:sz w:val="24"/>
          <w:szCs w:val="24"/>
          <w:lang w:eastAsia="en-GB"/>
        </w:rPr>
        <w:t>C</w:t>
      </w:r>
      <w:r w:rsidR="00966F23">
        <w:rPr>
          <w:rFonts w:ascii="Arial" w:hAnsi="Arial" w:cs="Arial"/>
          <w:color w:val="000000"/>
          <w:sz w:val="24"/>
          <w:szCs w:val="24"/>
          <w:lang w:eastAsia="en-GB"/>
        </w:rPr>
        <w:t>oordinator</w:t>
      </w:r>
      <w:r w:rsidRPr="00966F23">
        <w:rPr>
          <w:rFonts w:ascii="Arial" w:hAnsi="Arial" w:cs="Arial"/>
          <w:color w:val="000000"/>
          <w:sz w:val="24"/>
          <w:szCs w:val="24"/>
          <w:lang w:eastAsia="en-GB"/>
        </w:rPr>
        <w:t>s in Thurrock</w:t>
      </w:r>
      <w:r w:rsidR="00966F23">
        <w:rPr>
          <w:rFonts w:ascii="Arial" w:hAnsi="Arial" w:cs="Arial"/>
          <w:color w:val="000000"/>
          <w:sz w:val="24"/>
          <w:szCs w:val="24"/>
          <w:lang w:eastAsia="en-GB"/>
        </w:rPr>
        <w:t xml:space="preserve"> can p</w:t>
      </w:r>
      <w:r w:rsidRPr="00966F23">
        <w:rPr>
          <w:rFonts w:ascii="Arial" w:hAnsi="Arial" w:cs="Arial"/>
          <w:color w:val="000000"/>
          <w:sz w:val="24"/>
          <w:szCs w:val="24"/>
          <w:lang w:eastAsia="en-GB"/>
        </w:rPr>
        <w:t>ick up</w:t>
      </w:r>
      <w:r w:rsidR="00966F23">
        <w:rPr>
          <w:rFonts w:ascii="Arial" w:hAnsi="Arial" w:cs="Arial"/>
          <w:color w:val="000000"/>
          <w:sz w:val="24"/>
          <w:szCs w:val="24"/>
          <w:lang w:eastAsia="en-GB"/>
        </w:rPr>
        <w:t xml:space="preserve"> on issues</w:t>
      </w:r>
      <w:r w:rsidRPr="00966F23">
        <w:rPr>
          <w:rFonts w:ascii="Arial" w:hAnsi="Arial" w:cs="Arial"/>
          <w:color w:val="000000"/>
          <w:sz w:val="24"/>
          <w:szCs w:val="24"/>
          <w:lang w:eastAsia="en-GB"/>
        </w:rPr>
        <w:t xml:space="preserve"> and act</w:t>
      </w:r>
      <w:r w:rsidR="00966F23">
        <w:rPr>
          <w:rFonts w:ascii="Arial" w:hAnsi="Arial" w:cs="Arial"/>
          <w:color w:val="000000"/>
          <w:sz w:val="24"/>
          <w:szCs w:val="24"/>
          <w:lang w:eastAsia="en-GB"/>
        </w:rPr>
        <w:t>/signpost</w:t>
      </w:r>
      <w:r w:rsidRPr="00966F23">
        <w:rPr>
          <w:rFonts w:ascii="Arial" w:hAnsi="Arial" w:cs="Arial"/>
          <w:color w:val="000000"/>
          <w:sz w:val="24"/>
          <w:szCs w:val="24"/>
          <w:lang w:eastAsia="en-GB"/>
        </w:rPr>
        <w:t xml:space="preserve"> </w:t>
      </w:r>
    </w:p>
    <w:p w:rsidR="00026D38" w:rsidRDefault="00026D38" w:rsidP="005B118D">
      <w:pPr>
        <w:pStyle w:val="NoSpacing"/>
        <w:rPr>
          <w:rFonts w:ascii="Arial" w:hAnsi="Arial" w:cs="Arial"/>
          <w:color w:val="000000"/>
          <w:sz w:val="24"/>
          <w:szCs w:val="24"/>
          <w:lang w:eastAsia="en-GB"/>
        </w:rPr>
      </w:pPr>
    </w:p>
    <w:p w:rsidR="00255AD5" w:rsidRPr="00923D31" w:rsidRDefault="0004390B" w:rsidP="00A766B0">
      <w:pPr>
        <w:pStyle w:val="NoSpacing"/>
        <w:numPr>
          <w:ilvl w:val="0"/>
          <w:numId w:val="15"/>
        </w:numPr>
        <w:rPr>
          <w:rFonts w:ascii="Arial" w:hAnsi="Arial" w:cs="Arial"/>
          <w:b/>
          <w:color w:val="000000"/>
          <w:sz w:val="24"/>
          <w:szCs w:val="24"/>
          <w:lang w:eastAsia="en-GB"/>
        </w:rPr>
      </w:pPr>
      <w:r w:rsidRPr="00923D31">
        <w:rPr>
          <w:rFonts w:ascii="Arial" w:hAnsi="Arial" w:cs="Arial"/>
          <w:b/>
          <w:color w:val="000000"/>
          <w:sz w:val="24"/>
          <w:szCs w:val="24"/>
          <w:lang w:eastAsia="en-GB"/>
        </w:rPr>
        <w:t xml:space="preserve">Public Health presentation by </w:t>
      </w:r>
      <w:r w:rsidR="00255AD5" w:rsidRPr="00923D31">
        <w:rPr>
          <w:rFonts w:ascii="Arial" w:hAnsi="Arial" w:cs="Arial"/>
          <w:b/>
          <w:color w:val="000000"/>
          <w:sz w:val="24"/>
          <w:szCs w:val="24"/>
          <w:lang w:eastAsia="en-GB"/>
        </w:rPr>
        <w:t>Leroy</w:t>
      </w:r>
      <w:r w:rsidRPr="00923D31">
        <w:rPr>
          <w:rFonts w:ascii="Arial" w:hAnsi="Arial" w:cs="Arial"/>
          <w:b/>
          <w:color w:val="000000"/>
          <w:sz w:val="24"/>
          <w:szCs w:val="24"/>
          <w:lang w:eastAsia="en-GB"/>
        </w:rPr>
        <w:t xml:space="preserve"> Richards</w:t>
      </w:r>
      <w:r w:rsidR="00255AD5" w:rsidRPr="00923D31">
        <w:rPr>
          <w:rFonts w:ascii="Arial" w:hAnsi="Arial" w:cs="Arial"/>
          <w:b/>
          <w:color w:val="000000"/>
          <w:sz w:val="24"/>
          <w:szCs w:val="24"/>
          <w:lang w:eastAsia="en-GB"/>
        </w:rPr>
        <w:t xml:space="preserve"> and </w:t>
      </w:r>
      <w:r w:rsidR="00A766B0" w:rsidRPr="00A766B0">
        <w:rPr>
          <w:rFonts w:ascii="Arial" w:hAnsi="Arial" w:cs="Arial"/>
          <w:b/>
          <w:sz w:val="24"/>
          <w:szCs w:val="24"/>
        </w:rPr>
        <w:t xml:space="preserve">Cate </w:t>
      </w:r>
      <w:proofErr w:type="spellStart"/>
      <w:r w:rsidR="00A766B0" w:rsidRPr="00A766B0">
        <w:rPr>
          <w:rFonts w:ascii="Arial" w:hAnsi="Arial" w:cs="Arial"/>
          <w:b/>
          <w:sz w:val="24"/>
          <w:szCs w:val="24"/>
        </w:rPr>
        <w:t>Edwynn</w:t>
      </w:r>
      <w:proofErr w:type="spellEnd"/>
      <w:r w:rsidR="00255AD5" w:rsidRPr="00923D31">
        <w:rPr>
          <w:rFonts w:ascii="Arial" w:hAnsi="Arial" w:cs="Arial"/>
          <w:b/>
          <w:color w:val="000000"/>
          <w:sz w:val="24"/>
          <w:szCs w:val="24"/>
          <w:lang w:eastAsia="en-GB"/>
        </w:rPr>
        <w:t xml:space="preserve"> </w:t>
      </w:r>
    </w:p>
    <w:p w:rsidR="00255AD5" w:rsidRDefault="0004390B" w:rsidP="005B118D">
      <w:pPr>
        <w:pStyle w:val="NoSpacing"/>
        <w:rPr>
          <w:rFonts w:ascii="Arial" w:hAnsi="Arial" w:cs="Arial"/>
          <w:color w:val="000000"/>
          <w:sz w:val="24"/>
          <w:szCs w:val="24"/>
          <w:lang w:eastAsia="en-GB"/>
        </w:rPr>
      </w:pPr>
      <w:r>
        <w:rPr>
          <w:rFonts w:ascii="Arial" w:hAnsi="Arial" w:cs="Arial"/>
          <w:color w:val="000000"/>
          <w:sz w:val="24"/>
          <w:szCs w:val="24"/>
          <w:lang w:eastAsia="en-GB"/>
        </w:rPr>
        <w:t>Here today to gather issues to take back in order t</w:t>
      </w:r>
      <w:r w:rsidR="00255AD5">
        <w:rPr>
          <w:rFonts w:ascii="Arial" w:hAnsi="Arial" w:cs="Arial"/>
          <w:color w:val="000000"/>
          <w:sz w:val="24"/>
          <w:szCs w:val="24"/>
          <w:lang w:eastAsia="en-GB"/>
        </w:rPr>
        <w:t>o inform a</w:t>
      </w:r>
      <w:r>
        <w:rPr>
          <w:rFonts w:ascii="Arial" w:hAnsi="Arial" w:cs="Arial"/>
          <w:color w:val="000000"/>
          <w:sz w:val="24"/>
          <w:szCs w:val="24"/>
          <w:lang w:eastAsia="en-GB"/>
        </w:rPr>
        <w:t xml:space="preserve"> Suicide</w:t>
      </w:r>
      <w:r w:rsidR="00255AD5">
        <w:rPr>
          <w:rFonts w:ascii="Arial" w:hAnsi="Arial" w:cs="Arial"/>
          <w:color w:val="000000"/>
          <w:sz w:val="24"/>
          <w:szCs w:val="24"/>
          <w:lang w:eastAsia="en-GB"/>
        </w:rPr>
        <w:t xml:space="preserve"> prevention strategy </w:t>
      </w:r>
    </w:p>
    <w:p w:rsidR="0004390B" w:rsidRDefault="0004390B" w:rsidP="005B118D">
      <w:pPr>
        <w:pStyle w:val="NoSpacing"/>
        <w:rPr>
          <w:rFonts w:ascii="Arial" w:hAnsi="Arial" w:cs="Arial"/>
          <w:color w:val="000000"/>
          <w:sz w:val="24"/>
          <w:szCs w:val="24"/>
          <w:lang w:eastAsia="en-GB"/>
        </w:rPr>
      </w:pPr>
    </w:p>
    <w:p w:rsidR="00411DF4" w:rsidRDefault="0004390B" w:rsidP="00411DF4">
      <w:pPr>
        <w:pStyle w:val="NoSpacing"/>
        <w:rPr>
          <w:rFonts w:ascii="Arial" w:hAnsi="Arial" w:cs="Arial"/>
          <w:color w:val="000000"/>
          <w:sz w:val="24"/>
          <w:szCs w:val="24"/>
          <w:lang w:eastAsia="en-GB"/>
        </w:rPr>
      </w:pPr>
      <w:r w:rsidRPr="0004390B">
        <w:rPr>
          <w:rFonts w:ascii="Arial" w:hAnsi="Arial" w:cs="Arial"/>
          <w:b/>
          <w:color w:val="000000"/>
          <w:sz w:val="24"/>
          <w:szCs w:val="24"/>
          <w:lang w:eastAsia="en-GB"/>
        </w:rPr>
        <w:t>The Role of Thurrock Public Health</w:t>
      </w:r>
      <w:r w:rsidR="00255AD5" w:rsidRPr="0004390B">
        <w:rPr>
          <w:rFonts w:ascii="Arial" w:hAnsi="Arial" w:cs="Arial"/>
          <w:b/>
          <w:color w:val="000000"/>
          <w:sz w:val="24"/>
          <w:szCs w:val="24"/>
          <w:lang w:eastAsia="en-GB"/>
        </w:rPr>
        <w:t xml:space="preserve"> </w:t>
      </w:r>
      <w:r w:rsidR="00411DF4">
        <w:rPr>
          <w:rFonts w:ascii="Arial" w:hAnsi="Arial" w:cs="Arial"/>
          <w:b/>
          <w:color w:val="000000"/>
          <w:sz w:val="24"/>
          <w:szCs w:val="24"/>
          <w:lang w:eastAsia="en-GB"/>
        </w:rPr>
        <w:t xml:space="preserve">- </w:t>
      </w:r>
      <w:r w:rsidR="00411DF4">
        <w:rPr>
          <w:rFonts w:ascii="Arial" w:hAnsi="Arial" w:cs="Arial"/>
          <w:color w:val="000000"/>
          <w:sz w:val="24"/>
          <w:szCs w:val="24"/>
          <w:lang w:eastAsia="en-GB"/>
        </w:rPr>
        <w:t xml:space="preserve">Public Health are now Co-terminus with Thurrock Council. </w:t>
      </w:r>
    </w:p>
    <w:p w:rsidR="00255AD5" w:rsidRPr="0004390B" w:rsidRDefault="00255AD5" w:rsidP="005B118D">
      <w:pPr>
        <w:pStyle w:val="NoSpacing"/>
        <w:rPr>
          <w:rFonts w:ascii="Arial" w:hAnsi="Arial" w:cs="Arial"/>
          <w:b/>
          <w:color w:val="000000"/>
          <w:sz w:val="24"/>
          <w:szCs w:val="24"/>
          <w:lang w:eastAsia="en-GB"/>
        </w:rPr>
      </w:pPr>
    </w:p>
    <w:p w:rsidR="00411DF4" w:rsidRPr="00411DF4" w:rsidRDefault="00411DF4" w:rsidP="005B118D">
      <w:pPr>
        <w:pStyle w:val="NoSpacing"/>
        <w:rPr>
          <w:rFonts w:ascii="Arial" w:hAnsi="Arial" w:cs="Arial"/>
          <w:b/>
          <w:color w:val="000000"/>
          <w:sz w:val="24"/>
          <w:szCs w:val="24"/>
          <w:lang w:eastAsia="en-GB"/>
        </w:rPr>
      </w:pPr>
      <w:r w:rsidRPr="00411DF4">
        <w:rPr>
          <w:rFonts w:ascii="Arial" w:hAnsi="Arial" w:cs="Arial"/>
          <w:b/>
          <w:color w:val="000000"/>
          <w:sz w:val="24"/>
          <w:szCs w:val="24"/>
          <w:lang w:eastAsia="en-GB"/>
        </w:rPr>
        <w:t>Aims:</w:t>
      </w:r>
    </w:p>
    <w:p w:rsidR="00411DF4" w:rsidRDefault="00411DF4" w:rsidP="005B118D">
      <w:pPr>
        <w:pStyle w:val="NoSpacing"/>
        <w:numPr>
          <w:ilvl w:val="0"/>
          <w:numId w:val="12"/>
        </w:numPr>
        <w:rPr>
          <w:rFonts w:ascii="Arial" w:hAnsi="Arial" w:cs="Arial"/>
          <w:color w:val="000000"/>
          <w:sz w:val="24"/>
          <w:szCs w:val="24"/>
          <w:lang w:eastAsia="en-GB"/>
        </w:rPr>
      </w:pPr>
      <w:r>
        <w:rPr>
          <w:rFonts w:ascii="Arial" w:hAnsi="Arial" w:cs="Arial"/>
          <w:color w:val="000000"/>
          <w:sz w:val="24"/>
          <w:szCs w:val="24"/>
          <w:lang w:eastAsia="en-GB"/>
        </w:rPr>
        <w:t>To p</w:t>
      </w:r>
      <w:r w:rsidR="00255AD5">
        <w:rPr>
          <w:rFonts w:ascii="Arial" w:hAnsi="Arial" w:cs="Arial"/>
          <w:color w:val="000000"/>
          <w:sz w:val="24"/>
          <w:szCs w:val="24"/>
          <w:lang w:eastAsia="en-GB"/>
        </w:rPr>
        <w:t>romote and protect H</w:t>
      </w:r>
      <w:r>
        <w:rPr>
          <w:rFonts w:ascii="Arial" w:hAnsi="Arial" w:cs="Arial"/>
          <w:color w:val="000000"/>
          <w:sz w:val="24"/>
          <w:szCs w:val="24"/>
          <w:lang w:eastAsia="en-GB"/>
        </w:rPr>
        <w:t xml:space="preserve">ealth &amp; </w:t>
      </w:r>
      <w:r w:rsidR="00255AD5">
        <w:rPr>
          <w:rFonts w:ascii="Arial" w:hAnsi="Arial" w:cs="Arial"/>
          <w:color w:val="000000"/>
          <w:sz w:val="24"/>
          <w:szCs w:val="24"/>
          <w:lang w:eastAsia="en-GB"/>
        </w:rPr>
        <w:t>W</w:t>
      </w:r>
      <w:r>
        <w:rPr>
          <w:rFonts w:ascii="Arial" w:hAnsi="Arial" w:cs="Arial"/>
          <w:color w:val="000000"/>
          <w:sz w:val="24"/>
          <w:szCs w:val="24"/>
          <w:lang w:eastAsia="en-GB"/>
        </w:rPr>
        <w:t xml:space="preserve">ell-being of people in Thurrock. </w:t>
      </w:r>
      <w:r w:rsidR="00255AD5">
        <w:rPr>
          <w:rFonts w:ascii="Arial" w:hAnsi="Arial" w:cs="Arial"/>
          <w:color w:val="000000"/>
          <w:sz w:val="24"/>
          <w:szCs w:val="24"/>
          <w:lang w:eastAsia="en-GB"/>
        </w:rPr>
        <w:t xml:space="preserve">Improving health and lifestyles </w:t>
      </w:r>
    </w:p>
    <w:p w:rsidR="00411DF4" w:rsidRDefault="00411DF4" w:rsidP="005B118D">
      <w:pPr>
        <w:pStyle w:val="NoSpacing"/>
        <w:numPr>
          <w:ilvl w:val="0"/>
          <w:numId w:val="12"/>
        </w:numPr>
        <w:rPr>
          <w:rFonts w:ascii="Arial" w:hAnsi="Arial" w:cs="Arial"/>
          <w:color w:val="000000"/>
          <w:sz w:val="24"/>
          <w:szCs w:val="24"/>
          <w:lang w:eastAsia="en-GB"/>
        </w:rPr>
      </w:pPr>
      <w:r>
        <w:rPr>
          <w:rFonts w:ascii="Arial" w:hAnsi="Arial" w:cs="Arial"/>
          <w:color w:val="000000"/>
          <w:sz w:val="24"/>
          <w:szCs w:val="24"/>
          <w:lang w:eastAsia="en-GB"/>
        </w:rPr>
        <w:t xml:space="preserve">To coproduce </w:t>
      </w:r>
      <w:r w:rsidR="00255AD5" w:rsidRPr="00411DF4">
        <w:rPr>
          <w:rFonts w:ascii="Arial" w:hAnsi="Arial" w:cs="Arial"/>
          <w:color w:val="000000"/>
          <w:sz w:val="24"/>
          <w:szCs w:val="24"/>
          <w:lang w:eastAsia="en-GB"/>
        </w:rPr>
        <w:t xml:space="preserve">User led solutions </w:t>
      </w:r>
    </w:p>
    <w:p w:rsidR="00411DF4" w:rsidRDefault="00411DF4" w:rsidP="005B118D">
      <w:pPr>
        <w:pStyle w:val="NoSpacing"/>
        <w:numPr>
          <w:ilvl w:val="0"/>
          <w:numId w:val="12"/>
        </w:numPr>
        <w:rPr>
          <w:rFonts w:ascii="Arial" w:hAnsi="Arial" w:cs="Arial"/>
          <w:color w:val="000000"/>
          <w:sz w:val="24"/>
          <w:szCs w:val="24"/>
          <w:lang w:eastAsia="en-GB"/>
        </w:rPr>
      </w:pPr>
      <w:r>
        <w:rPr>
          <w:rFonts w:ascii="Arial" w:hAnsi="Arial" w:cs="Arial"/>
          <w:color w:val="000000"/>
          <w:sz w:val="24"/>
          <w:szCs w:val="24"/>
          <w:lang w:eastAsia="en-GB"/>
        </w:rPr>
        <w:t>To focus upon p</w:t>
      </w:r>
      <w:r w:rsidR="00255AD5" w:rsidRPr="00411DF4">
        <w:rPr>
          <w:rFonts w:ascii="Arial" w:hAnsi="Arial" w:cs="Arial"/>
          <w:color w:val="000000"/>
          <w:sz w:val="24"/>
          <w:szCs w:val="24"/>
          <w:lang w:eastAsia="en-GB"/>
        </w:rPr>
        <w:t xml:space="preserve">revention </w:t>
      </w:r>
    </w:p>
    <w:p w:rsidR="00411DF4" w:rsidRDefault="00411DF4" w:rsidP="005B118D">
      <w:pPr>
        <w:pStyle w:val="NoSpacing"/>
        <w:numPr>
          <w:ilvl w:val="0"/>
          <w:numId w:val="12"/>
        </w:numPr>
        <w:rPr>
          <w:rFonts w:ascii="Arial" w:hAnsi="Arial" w:cs="Arial"/>
          <w:color w:val="000000"/>
          <w:sz w:val="24"/>
          <w:szCs w:val="24"/>
          <w:lang w:eastAsia="en-GB"/>
        </w:rPr>
      </w:pPr>
      <w:r>
        <w:rPr>
          <w:rFonts w:ascii="Arial" w:hAnsi="Arial" w:cs="Arial"/>
          <w:color w:val="000000"/>
          <w:sz w:val="24"/>
          <w:szCs w:val="24"/>
          <w:lang w:eastAsia="en-GB"/>
        </w:rPr>
        <w:t>Available d</w:t>
      </w:r>
      <w:r w:rsidR="00255AD5" w:rsidRPr="00411DF4">
        <w:rPr>
          <w:rFonts w:ascii="Arial" w:hAnsi="Arial" w:cs="Arial"/>
          <w:color w:val="000000"/>
          <w:sz w:val="24"/>
          <w:szCs w:val="24"/>
          <w:lang w:eastAsia="en-GB"/>
        </w:rPr>
        <w:t xml:space="preserve">ata </w:t>
      </w:r>
      <w:proofErr w:type="gramStart"/>
      <w:r w:rsidR="00255AD5" w:rsidRPr="00411DF4">
        <w:rPr>
          <w:rFonts w:ascii="Arial" w:hAnsi="Arial" w:cs="Arial"/>
          <w:color w:val="000000"/>
          <w:sz w:val="24"/>
          <w:szCs w:val="24"/>
          <w:lang w:eastAsia="en-GB"/>
        </w:rPr>
        <w:t xml:space="preserve">– </w:t>
      </w:r>
      <w:r>
        <w:rPr>
          <w:rFonts w:ascii="Arial" w:hAnsi="Arial" w:cs="Arial"/>
          <w:color w:val="000000"/>
          <w:sz w:val="24"/>
          <w:szCs w:val="24"/>
          <w:lang w:eastAsia="en-GB"/>
        </w:rPr>
        <w:t xml:space="preserve"> following</w:t>
      </w:r>
      <w:proofErr w:type="gramEnd"/>
      <w:r>
        <w:rPr>
          <w:rFonts w:ascii="Arial" w:hAnsi="Arial" w:cs="Arial"/>
          <w:color w:val="000000"/>
          <w:sz w:val="24"/>
          <w:szCs w:val="24"/>
          <w:lang w:eastAsia="en-GB"/>
        </w:rPr>
        <w:t xml:space="preserve"> the financial downturn – suicide rates,</w:t>
      </w:r>
      <w:r w:rsidR="00255AD5" w:rsidRPr="00411DF4">
        <w:rPr>
          <w:rFonts w:ascii="Arial" w:hAnsi="Arial" w:cs="Arial"/>
          <w:color w:val="000000"/>
          <w:sz w:val="24"/>
          <w:szCs w:val="24"/>
          <w:lang w:eastAsia="en-GB"/>
        </w:rPr>
        <w:t xml:space="preserve"> debt, unemployment, housing repossessions</w:t>
      </w:r>
      <w:r>
        <w:rPr>
          <w:rFonts w:ascii="Arial" w:hAnsi="Arial" w:cs="Arial"/>
          <w:color w:val="000000"/>
          <w:sz w:val="24"/>
          <w:szCs w:val="24"/>
          <w:lang w:eastAsia="en-GB"/>
        </w:rPr>
        <w:t xml:space="preserve"> all increase.</w:t>
      </w:r>
    </w:p>
    <w:p w:rsidR="00411DF4" w:rsidRDefault="00255AD5" w:rsidP="00411DF4">
      <w:pPr>
        <w:pStyle w:val="NoSpacing"/>
        <w:ind w:left="720"/>
        <w:rPr>
          <w:rFonts w:ascii="Arial" w:hAnsi="Arial" w:cs="Arial"/>
          <w:color w:val="000000"/>
          <w:sz w:val="24"/>
          <w:szCs w:val="24"/>
          <w:lang w:eastAsia="en-GB"/>
        </w:rPr>
      </w:pPr>
      <w:r w:rsidRPr="00411DF4">
        <w:rPr>
          <w:rFonts w:ascii="Arial" w:hAnsi="Arial" w:cs="Arial"/>
          <w:color w:val="000000"/>
          <w:sz w:val="24"/>
          <w:szCs w:val="24"/>
          <w:lang w:eastAsia="en-GB"/>
        </w:rPr>
        <w:t xml:space="preserve"> </w:t>
      </w:r>
    </w:p>
    <w:p w:rsidR="00D85B5B" w:rsidRDefault="00D85B5B" w:rsidP="00D85B5B">
      <w:pPr>
        <w:pStyle w:val="NoSpacing"/>
        <w:ind w:left="720"/>
        <w:rPr>
          <w:rFonts w:ascii="Arial" w:hAnsi="Arial" w:cs="Arial"/>
          <w:color w:val="000000"/>
          <w:sz w:val="24"/>
          <w:szCs w:val="24"/>
          <w:lang w:eastAsia="en-GB"/>
        </w:rPr>
      </w:pPr>
    </w:p>
    <w:p w:rsidR="00E23305" w:rsidRDefault="00E23305" w:rsidP="00E23305">
      <w:pPr>
        <w:pStyle w:val="NoSpacing"/>
        <w:rPr>
          <w:rFonts w:ascii="Arial" w:hAnsi="Arial" w:cs="Arial"/>
          <w:color w:val="000000"/>
          <w:sz w:val="24"/>
          <w:szCs w:val="24"/>
          <w:lang w:eastAsia="en-GB"/>
        </w:rPr>
      </w:pPr>
    </w:p>
    <w:tbl>
      <w:tblPr>
        <w:tblStyle w:val="TableGrid"/>
        <w:tblW w:w="0" w:type="auto"/>
        <w:tblLook w:val="04A0" w:firstRow="1" w:lastRow="0" w:firstColumn="1" w:lastColumn="0" w:noHBand="0" w:noVBand="1"/>
      </w:tblPr>
      <w:tblGrid>
        <w:gridCol w:w="9242"/>
      </w:tblGrid>
      <w:tr w:rsidR="00E23305" w:rsidTr="00E23305">
        <w:tc>
          <w:tcPr>
            <w:tcW w:w="9242" w:type="dxa"/>
          </w:tcPr>
          <w:p w:rsidR="00E23305" w:rsidRPr="007E1C0F" w:rsidRDefault="00E23305" w:rsidP="00E23305">
            <w:pPr>
              <w:pStyle w:val="NoSpacing"/>
              <w:rPr>
                <w:rFonts w:ascii="Arial" w:hAnsi="Arial" w:cs="Arial"/>
                <w:b/>
                <w:color w:val="000000"/>
                <w:sz w:val="24"/>
                <w:szCs w:val="24"/>
                <w:lang w:eastAsia="en-GB"/>
              </w:rPr>
            </w:pPr>
            <w:r w:rsidRPr="007E1C0F">
              <w:rPr>
                <w:rFonts w:ascii="Arial" w:hAnsi="Arial" w:cs="Arial"/>
                <w:b/>
                <w:color w:val="000000"/>
                <w:sz w:val="24"/>
                <w:szCs w:val="24"/>
                <w:lang w:eastAsia="en-GB"/>
              </w:rPr>
              <w:lastRenderedPageBreak/>
              <w:t>Developing a Suicide Prevention Strategy</w:t>
            </w:r>
          </w:p>
          <w:p w:rsidR="00E23305" w:rsidRDefault="00E23305" w:rsidP="00E23305">
            <w:pPr>
              <w:pStyle w:val="NoSpacing"/>
              <w:rPr>
                <w:rFonts w:ascii="Arial" w:hAnsi="Arial" w:cs="Arial"/>
                <w:color w:val="000000"/>
                <w:sz w:val="24"/>
                <w:szCs w:val="24"/>
                <w:lang w:eastAsia="en-GB"/>
              </w:rPr>
            </w:pPr>
          </w:p>
          <w:p w:rsidR="00E23305" w:rsidRDefault="007E1C0F" w:rsidP="00E23305">
            <w:pPr>
              <w:pStyle w:val="NoSpacing"/>
              <w:rPr>
                <w:rFonts w:ascii="Arial" w:hAnsi="Arial" w:cs="Arial"/>
                <w:b/>
                <w:color w:val="000000"/>
                <w:sz w:val="24"/>
                <w:szCs w:val="24"/>
                <w:lang w:eastAsia="en-GB"/>
              </w:rPr>
            </w:pPr>
            <w:r w:rsidRPr="00A766B0">
              <w:rPr>
                <w:rFonts w:ascii="Arial" w:hAnsi="Arial" w:cs="Arial"/>
                <w:b/>
                <w:color w:val="000000"/>
                <w:sz w:val="24"/>
                <w:szCs w:val="24"/>
                <w:lang w:eastAsia="en-GB"/>
              </w:rPr>
              <w:t xml:space="preserve">Input from the Mental Health Forum and </w:t>
            </w:r>
            <w:r w:rsidR="00E23305" w:rsidRPr="00A766B0">
              <w:rPr>
                <w:rFonts w:ascii="Arial" w:hAnsi="Arial" w:cs="Arial"/>
                <w:b/>
                <w:color w:val="000000"/>
                <w:sz w:val="24"/>
                <w:szCs w:val="24"/>
                <w:lang w:eastAsia="en-GB"/>
              </w:rPr>
              <w:t>Next Steps:</w:t>
            </w:r>
          </w:p>
          <w:p w:rsidR="00A766B0" w:rsidRPr="00A766B0" w:rsidRDefault="00A766B0" w:rsidP="00E23305">
            <w:pPr>
              <w:pStyle w:val="NoSpacing"/>
              <w:rPr>
                <w:rFonts w:ascii="Arial" w:hAnsi="Arial" w:cs="Arial"/>
                <w:b/>
                <w:color w:val="000000"/>
                <w:sz w:val="24"/>
                <w:szCs w:val="24"/>
                <w:lang w:eastAsia="en-GB"/>
              </w:rPr>
            </w:pPr>
          </w:p>
          <w:p w:rsidR="00E23305" w:rsidRDefault="00E23305" w:rsidP="00E23305">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To continue the conversation with people with lived experiences, and ensure the outcomes are user-led.</w:t>
            </w:r>
          </w:p>
          <w:p w:rsidR="00E23305" w:rsidRDefault="00E23305" w:rsidP="00E23305">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Involve the new Director of PH in a</w:t>
            </w:r>
            <w:r w:rsidRPr="00E23305">
              <w:rPr>
                <w:rFonts w:ascii="Arial" w:hAnsi="Arial" w:cs="Arial"/>
                <w:color w:val="000000"/>
                <w:sz w:val="24"/>
                <w:szCs w:val="24"/>
                <w:lang w:eastAsia="en-GB"/>
              </w:rPr>
              <w:t xml:space="preserve"> Multi – agency</w:t>
            </w:r>
            <w:r>
              <w:rPr>
                <w:rFonts w:ascii="Arial" w:hAnsi="Arial" w:cs="Arial"/>
                <w:color w:val="000000"/>
                <w:sz w:val="24"/>
                <w:szCs w:val="24"/>
                <w:lang w:eastAsia="en-GB"/>
              </w:rPr>
              <w:t xml:space="preserve"> approach, with people at the centre, safeguarding and the Clinical Commissioning Group (CCG).</w:t>
            </w:r>
            <w:r w:rsidRPr="00E23305">
              <w:rPr>
                <w:rFonts w:ascii="Arial" w:hAnsi="Arial" w:cs="Arial"/>
                <w:color w:val="000000"/>
                <w:sz w:val="24"/>
                <w:szCs w:val="24"/>
                <w:lang w:eastAsia="en-GB"/>
              </w:rPr>
              <w:t xml:space="preserve"> </w:t>
            </w:r>
          </w:p>
          <w:p w:rsidR="00E23305" w:rsidRDefault="00E23305" w:rsidP="00E23305">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Do not be reactive and identify hotspots – develop user-led solutions from a preventative viewpoint.</w:t>
            </w:r>
          </w:p>
          <w:p w:rsidR="00E23305" w:rsidRDefault="007E1C0F" w:rsidP="00E23305">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It has</w:t>
            </w:r>
            <w:r w:rsidR="00E23305">
              <w:rPr>
                <w:rFonts w:ascii="Arial" w:hAnsi="Arial" w:cs="Arial"/>
                <w:color w:val="000000"/>
                <w:sz w:val="24"/>
                <w:szCs w:val="24"/>
                <w:lang w:eastAsia="en-GB"/>
              </w:rPr>
              <w:t xml:space="preserve"> got to be easy to ask for help &amp; t</w:t>
            </w:r>
            <w:r w:rsidR="00E23305" w:rsidRPr="00E23305">
              <w:rPr>
                <w:rFonts w:ascii="Arial" w:hAnsi="Arial" w:cs="Arial"/>
                <w:color w:val="000000"/>
                <w:sz w:val="24"/>
                <w:szCs w:val="24"/>
                <w:lang w:eastAsia="en-GB"/>
              </w:rPr>
              <w:t>o speak to someone who k</w:t>
            </w:r>
            <w:r w:rsidR="00E23305">
              <w:rPr>
                <w:rFonts w:ascii="Arial" w:hAnsi="Arial" w:cs="Arial"/>
                <w:color w:val="000000"/>
                <w:sz w:val="24"/>
                <w:szCs w:val="24"/>
                <w:lang w:eastAsia="en-GB"/>
              </w:rPr>
              <w:t>nows me, k</w:t>
            </w:r>
            <w:r w:rsidR="00E23305" w:rsidRPr="00E23305">
              <w:rPr>
                <w:rFonts w:ascii="Arial" w:hAnsi="Arial" w:cs="Arial"/>
                <w:color w:val="000000"/>
                <w:sz w:val="24"/>
                <w:szCs w:val="24"/>
                <w:lang w:eastAsia="en-GB"/>
              </w:rPr>
              <w:t>nows my symptoms</w:t>
            </w:r>
            <w:r w:rsidR="00E23305">
              <w:rPr>
                <w:rFonts w:ascii="Arial" w:hAnsi="Arial" w:cs="Arial"/>
                <w:color w:val="000000"/>
                <w:sz w:val="24"/>
                <w:szCs w:val="24"/>
                <w:lang w:eastAsia="en-GB"/>
              </w:rPr>
              <w:t xml:space="preserve"> and k</w:t>
            </w:r>
            <w:r w:rsidR="00E23305" w:rsidRPr="00E23305">
              <w:rPr>
                <w:rFonts w:ascii="Arial" w:hAnsi="Arial" w:cs="Arial"/>
                <w:color w:val="000000"/>
                <w:sz w:val="24"/>
                <w:szCs w:val="24"/>
                <w:lang w:eastAsia="en-GB"/>
              </w:rPr>
              <w:t>no</w:t>
            </w:r>
            <w:r w:rsidR="00E23305">
              <w:rPr>
                <w:rFonts w:ascii="Arial" w:hAnsi="Arial" w:cs="Arial"/>
                <w:color w:val="000000"/>
                <w:sz w:val="24"/>
                <w:szCs w:val="24"/>
                <w:lang w:eastAsia="en-GB"/>
              </w:rPr>
              <w:t>ws how to help</w:t>
            </w:r>
          </w:p>
          <w:p w:rsidR="00E23305" w:rsidRDefault="005C030D" w:rsidP="00E23305">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 xml:space="preserve">Involve </w:t>
            </w:r>
            <w:r w:rsidR="00E23305" w:rsidRPr="00E23305">
              <w:rPr>
                <w:rFonts w:ascii="Arial" w:hAnsi="Arial" w:cs="Arial"/>
                <w:color w:val="000000"/>
                <w:sz w:val="24"/>
                <w:szCs w:val="24"/>
                <w:lang w:eastAsia="en-GB"/>
              </w:rPr>
              <w:t>Thurrock Mind</w:t>
            </w:r>
            <w:bookmarkStart w:id="0" w:name="_GoBack"/>
            <w:bookmarkEnd w:id="0"/>
            <w:r w:rsidR="00E23305" w:rsidRPr="00E23305">
              <w:rPr>
                <w:rFonts w:ascii="Arial" w:hAnsi="Arial" w:cs="Arial"/>
                <w:color w:val="000000"/>
                <w:sz w:val="24"/>
                <w:szCs w:val="24"/>
                <w:lang w:eastAsia="en-GB"/>
              </w:rPr>
              <w:t xml:space="preserve"> – equal value partners </w:t>
            </w:r>
          </w:p>
          <w:p w:rsidR="00E23305" w:rsidRDefault="007E1C0F" w:rsidP="00E23305">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 xml:space="preserve">Any </w:t>
            </w:r>
            <w:r w:rsidR="00E23305">
              <w:rPr>
                <w:rFonts w:ascii="Arial" w:hAnsi="Arial" w:cs="Arial"/>
                <w:color w:val="000000"/>
                <w:sz w:val="24"/>
                <w:szCs w:val="24"/>
                <w:lang w:eastAsia="en-GB"/>
              </w:rPr>
              <w:t xml:space="preserve">strategy should look at how to increase the </w:t>
            </w:r>
            <w:r w:rsidR="00E23305" w:rsidRPr="00E23305">
              <w:rPr>
                <w:rFonts w:ascii="Arial" w:hAnsi="Arial" w:cs="Arial"/>
                <w:color w:val="000000"/>
                <w:sz w:val="24"/>
                <w:szCs w:val="24"/>
                <w:lang w:eastAsia="en-GB"/>
              </w:rPr>
              <w:t>number of interventions and preventions</w:t>
            </w:r>
            <w:r w:rsidR="00E23305">
              <w:rPr>
                <w:rFonts w:ascii="Arial" w:hAnsi="Arial" w:cs="Arial"/>
                <w:color w:val="000000"/>
                <w:sz w:val="24"/>
                <w:szCs w:val="24"/>
                <w:lang w:eastAsia="en-GB"/>
              </w:rPr>
              <w:t xml:space="preserve"> and</w:t>
            </w:r>
            <w:r w:rsidR="00E23305" w:rsidRPr="00E23305">
              <w:rPr>
                <w:rFonts w:ascii="Arial" w:hAnsi="Arial" w:cs="Arial"/>
                <w:color w:val="000000"/>
                <w:sz w:val="24"/>
                <w:szCs w:val="24"/>
                <w:lang w:eastAsia="en-GB"/>
              </w:rPr>
              <w:t xml:space="preserve"> not</w:t>
            </w:r>
            <w:r w:rsidR="00E23305">
              <w:rPr>
                <w:rFonts w:ascii="Arial" w:hAnsi="Arial" w:cs="Arial"/>
                <w:color w:val="000000"/>
                <w:sz w:val="24"/>
                <w:szCs w:val="24"/>
                <w:lang w:eastAsia="en-GB"/>
              </w:rPr>
              <w:t xml:space="preserve"> only react at the</w:t>
            </w:r>
            <w:r w:rsidR="00E23305" w:rsidRPr="00E23305">
              <w:rPr>
                <w:rFonts w:ascii="Arial" w:hAnsi="Arial" w:cs="Arial"/>
                <w:color w:val="000000"/>
                <w:sz w:val="24"/>
                <w:szCs w:val="24"/>
                <w:lang w:eastAsia="en-GB"/>
              </w:rPr>
              <w:t xml:space="preserve"> “endgame”</w:t>
            </w:r>
            <w:r w:rsidR="00E23305">
              <w:rPr>
                <w:rFonts w:ascii="Arial" w:hAnsi="Arial" w:cs="Arial"/>
                <w:color w:val="000000"/>
                <w:sz w:val="24"/>
                <w:szCs w:val="24"/>
                <w:lang w:eastAsia="en-GB"/>
              </w:rPr>
              <w:t xml:space="preserve"> stage when it’s too late.</w:t>
            </w:r>
          </w:p>
          <w:p w:rsidR="00A26CC7" w:rsidRDefault="00E23305" w:rsidP="00A26CC7">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What can Public Health</w:t>
            </w:r>
            <w:r w:rsidRPr="00411DF4">
              <w:rPr>
                <w:rFonts w:ascii="Arial" w:hAnsi="Arial" w:cs="Arial"/>
                <w:color w:val="000000"/>
                <w:sz w:val="24"/>
                <w:szCs w:val="24"/>
                <w:lang w:eastAsia="en-GB"/>
              </w:rPr>
              <w:t xml:space="preserve"> do to prevent suicide and to help </w:t>
            </w:r>
            <w:r>
              <w:rPr>
                <w:rFonts w:ascii="Arial" w:hAnsi="Arial" w:cs="Arial"/>
                <w:color w:val="000000"/>
                <w:sz w:val="24"/>
                <w:szCs w:val="24"/>
                <w:lang w:eastAsia="en-GB"/>
              </w:rPr>
              <w:br/>
            </w:r>
            <w:r w:rsidRPr="00411DF4">
              <w:rPr>
                <w:rFonts w:ascii="Arial" w:hAnsi="Arial" w:cs="Arial"/>
                <w:color w:val="000000"/>
                <w:sz w:val="24"/>
                <w:szCs w:val="24"/>
                <w:lang w:eastAsia="en-GB"/>
              </w:rPr>
              <w:t xml:space="preserve">“Be there to help us” </w:t>
            </w:r>
            <w:r w:rsidR="00A26CC7">
              <w:rPr>
                <w:rFonts w:ascii="Arial" w:hAnsi="Arial" w:cs="Arial"/>
                <w:color w:val="000000"/>
                <w:sz w:val="24"/>
                <w:szCs w:val="24"/>
                <w:lang w:eastAsia="en-GB"/>
              </w:rPr>
              <w:t xml:space="preserve">– a call for help </w:t>
            </w:r>
            <w:r w:rsidR="00A26CC7" w:rsidRPr="00A26CC7">
              <w:rPr>
                <w:rFonts w:ascii="Arial" w:hAnsi="Arial" w:cs="Arial"/>
                <w:color w:val="000000"/>
                <w:sz w:val="24"/>
                <w:szCs w:val="24"/>
                <w:lang w:eastAsia="en-GB"/>
              </w:rPr>
              <w:t>needs to be heard – referrals to A &amp; E</w:t>
            </w:r>
            <w:r w:rsidR="00A26CC7">
              <w:rPr>
                <w:rFonts w:ascii="Arial" w:hAnsi="Arial" w:cs="Arial"/>
                <w:color w:val="000000"/>
                <w:sz w:val="24"/>
                <w:szCs w:val="24"/>
                <w:lang w:eastAsia="en-GB"/>
              </w:rPr>
              <w:t xml:space="preserve"> are not appropriate.</w:t>
            </w:r>
            <w:r w:rsidR="00A26CC7" w:rsidRPr="00A26CC7">
              <w:rPr>
                <w:rFonts w:ascii="Arial" w:hAnsi="Arial" w:cs="Arial"/>
                <w:color w:val="000000"/>
                <w:sz w:val="24"/>
                <w:szCs w:val="24"/>
                <w:lang w:eastAsia="en-GB"/>
              </w:rPr>
              <w:t xml:space="preserve"> </w:t>
            </w:r>
          </w:p>
          <w:p w:rsidR="00A26CC7" w:rsidRDefault="00A26CC7" w:rsidP="00A26CC7">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 xml:space="preserve">There needs to be better awareness of </w:t>
            </w:r>
            <w:r w:rsidRPr="00A26CC7">
              <w:rPr>
                <w:rFonts w:ascii="Arial" w:hAnsi="Arial" w:cs="Arial"/>
                <w:color w:val="000000"/>
                <w:sz w:val="24"/>
                <w:szCs w:val="24"/>
                <w:lang w:eastAsia="en-GB"/>
              </w:rPr>
              <w:t>indicators</w:t>
            </w:r>
            <w:r>
              <w:rPr>
                <w:rFonts w:ascii="Arial" w:hAnsi="Arial" w:cs="Arial"/>
                <w:color w:val="000000"/>
                <w:sz w:val="24"/>
                <w:szCs w:val="24"/>
                <w:lang w:eastAsia="en-GB"/>
              </w:rPr>
              <w:t xml:space="preserve"> and </w:t>
            </w:r>
            <w:r w:rsidRPr="00A26CC7">
              <w:rPr>
                <w:rFonts w:ascii="Arial" w:hAnsi="Arial" w:cs="Arial"/>
                <w:color w:val="000000"/>
                <w:sz w:val="24"/>
                <w:szCs w:val="24"/>
                <w:lang w:eastAsia="en-GB"/>
              </w:rPr>
              <w:t xml:space="preserve">risk  </w:t>
            </w:r>
          </w:p>
          <w:p w:rsidR="00A26CC7" w:rsidRPr="00A26CC7" w:rsidRDefault="00A26CC7" w:rsidP="00A26CC7">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All parties involved need to have the k</w:t>
            </w:r>
            <w:r w:rsidRPr="00A26CC7">
              <w:rPr>
                <w:rFonts w:ascii="Arial" w:hAnsi="Arial" w:cs="Arial"/>
                <w:color w:val="000000"/>
                <w:sz w:val="24"/>
                <w:szCs w:val="24"/>
                <w:lang w:eastAsia="en-GB"/>
              </w:rPr>
              <w:t>nowledge and awareness of</w:t>
            </w:r>
            <w:r>
              <w:rPr>
                <w:rFonts w:ascii="Arial" w:hAnsi="Arial" w:cs="Arial"/>
                <w:color w:val="000000"/>
                <w:sz w:val="24"/>
                <w:szCs w:val="24"/>
                <w:lang w:eastAsia="en-GB"/>
              </w:rPr>
              <w:t xml:space="preserve"> the</w:t>
            </w:r>
            <w:r w:rsidRPr="00A26CC7">
              <w:rPr>
                <w:rFonts w:ascii="Arial" w:hAnsi="Arial" w:cs="Arial"/>
                <w:color w:val="000000"/>
                <w:sz w:val="24"/>
                <w:szCs w:val="24"/>
                <w:lang w:eastAsia="en-GB"/>
              </w:rPr>
              <w:t xml:space="preserve"> issues – </w:t>
            </w:r>
            <w:r>
              <w:rPr>
                <w:rFonts w:ascii="Arial" w:hAnsi="Arial" w:cs="Arial"/>
                <w:color w:val="000000"/>
                <w:sz w:val="24"/>
                <w:szCs w:val="24"/>
                <w:lang w:eastAsia="en-GB"/>
              </w:rPr>
              <w:t xml:space="preserve">people and professionals </w:t>
            </w:r>
            <w:r w:rsidRPr="00A26CC7">
              <w:rPr>
                <w:rFonts w:ascii="Arial" w:hAnsi="Arial" w:cs="Arial"/>
                <w:color w:val="000000"/>
                <w:sz w:val="24"/>
                <w:szCs w:val="24"/>
                <w:lang w:eastAsia="en-GB"/>
              </w:rPr>
              <w:t xml:space="preserve">need to know the pathways </w:t>
            </w:r>
          </w:p>
          <w:p w:rsidR="007E1C0F" w:rsidRDefault="007E1C0F" w:rsidP="007E1C0F">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 xml:space="preserve">Any </w:t>
            </w:r>
            <w:r w:rsidR="00E23305">
              <w:rPr>
                <w:rFonts w:ascii="Arial" w:hAnsi="Arial" w:cs="Arial"/>
                <w:color w:val="000000"/>
                <w:sz w:val="24"/>
                <w:szCs w:val="24"/>
                <w:lang w:eastAsia="en-GB"/>
              </w:rPr>
              <w:t>strategy should emphasise the importance of the Crisis care concordat and involving the Police, British Transport Police and SEPT</w:t>
            </w:r>
            <w:r>
              <w:rPr>
                <w:rFonts w:ascii="Arial" w:hAnsi="Arial" w:cs="Arial"/>
                <w:color w:val="000000"/>
                <w:sz w:val="24"/>
                <w:szCs w:val="24"/>
                <w:lang w:eastAsia="en-GB"/>
              </w:rPr>
              <w:t>.</w:t>
            </w:r>
          </w:p>
          <w:p w:rsidR="007E1C0F" w:rsidRPr="007E1C0F" w:rsidRDefault="007E1C0F" w:rsidP="007E1C0F">
            <w:pPr>
              <w:pStyle w:val="NoSpacing"/>
              <w:numPr>
                <w:ilvl w:val="0"/>
                <w:numId w:val="14"/>
              </w:numPr>
              <w:rPr>
                <w:rFonts w:ascii="Arial" w:hAnsi="Arial" w:cs="Arial"/>
                <w:color w:val="000000"/>
                <w:sz w:val="24"/>
                <w:szCs w:val="24"/>
                <w:lang w:eastAsia="en-GB"/>
              </w:rPr>
            </w:pPr>
            <w:r w:rsidRPr="007E1C0F">
              <w:rPr>
                <w:rFonts w:ascii="Arial" w:hAnsi="Arial" w:cs="Arial"/>
                <w:color w:val="000000"/>
                <w:sz w:val="24"/>
                <w:szCs w:val="24"/>
                <w:lang w:eastAsia="en-GB"/>
              </w:rPr>
              <w:t>Any strategy should emphasise and build, support and foster links with Support Services, such as:</w:t>
            </w:r>
            <w:r w:rsidRPr="007E1C0F">
              <w:rPr>
                <w:rFonts w:ascii="Arial" w:hAnsi="Arial" w:cs="Arial"/>
                <w:b/>
                <w:color w:val="000000"/>
                <w:sz w:val="24"/>
                <w:szCs w:val="24"/>
                <w:lang w:eastAsia="en-GB"/>
              </w:rPr>
              <w:t xml:space="preserve"> </w:t>
            </w:r>
          </w:p>
          <w:p w:rsidR="007E1C0F" w:rsidRPr="00A26CC7" w:rsidRDefault="00A26CC7" w:rsidP="00A26CC7">
            <w:pPr>
              <w:pStyle w:val="NoSpacing"/>
              <w:numPr>
                <w:ilvl w:val="0"/>
                <w:numId w:val="13"/>
              </w:numPr>
              <w:rPr>
                <w:rFonts w:ascii="Arial" w:hAnsi="Arial" w:cs="Arial"/>
                <w:color w:val="000000"/>
                <w:sz w:val="24"/>
                <w:szCs w:val="24"/>
                <w:lang w:eastAsia="en-GB"/>
              </w:rPr>
            </w:pPr>
            <w:r>
              <w:rPr>
                <w:rFonts w:ascii="Arial" w:hAnsi="Arial" w:cs="Arial"/>
                <w:color w:val="000000"/>
                <w:sz w:val="24"/>
                <w:szCs w:val="24"/>
                <w:lang w:eastAsia="en-GB"/>
              </w:rPr>
              <w:t xml:space="preserve">Education, Employment, Family support, </w:t>
            </w:r>
            <w:r w:rsidR="007E1C0F" w:rsidRPr="00A26CC7">
              <w:rPr>
                <w:rFonts w:ascii="Arial" w:hAnsi="Arial" w:cs="Arial"/>
                <w:color w:val="000000"/>
                <w:sz w:val="24"/>
                <w:szCs w:val="24"/>
                <w:lang w:eastAsia="en-GB"/>
              </w:rPr>
              <w:t>Widows / widowers</w:t>
            </w:r>
            <w:r>
              <w:rPr>
                <w:rFonts w:ascii="Arial" w:hAnsi="Arial" w:cs="Arial"/>
                <w:color w:val="000000"/>
                <w:sz w:val="24"/>
                <w:szCs w:val="24"/>
                <w:lang w:eastAsia="en-GB"/>
              </w:rPr>
              <w:t xml:space="preserve"> support, </w:t>
            </w:r>
            <w:r w:rsidR="007E1C0F" w:rsidRPr="00A26CC7">
              <w:rPr>
                <w:rFonts w:ascii="Arial" w:hAnsi="Arial" w:cs="Arial"/>
                <w:color w:val="000000"/>
                <w:sz w:val="24"/>
                <w:szCs w:val="24"/>
                <w:lang w:eastAsia="en-GB"/>
              </w:rPr>
              <w:t>Thurrock</w:t>
            </w:r>
            <w:r>
              <w:rPr>
                <w:rFonts w:ascii="Arial" w:hAnsi="Arial" w:cs="Arial"/>
                <w:color w:val="000000"/>
                <w:sz w:val="24"/>
                <w:szCs w:val="24"/>
                <w:lang w:eastAsia="en-GB"/>
              </w:rPr>
              <w:t xml:space="preserve"> Mind, </w:t>
            </w:r>
            <w:r w:rsidR="007E1C0F" w:rsidRPr="00A26CC7">
              <w:rPr>
                <w:rFonts w:ascii="Arial" w:hAnsi="Arial" w:cs="Arial"/>
                <w:color w:val="000000"/>
                <w:sz w:val="24"/>
                <w:szCs w:val="24"/>
                <w:lang w:eastAsia="en-GB"/>
              </w:rPr>
              <w:t>Strengthening social networks and social inclusion</w:t>
            </w:r>
            <w:r>
              <w:rPr>
                <w:rFonts w:ascii="Arial" w:hAnsi="Arial" w:cs="Arial"/>
                <w:color w:val="000000"/>
                <w:sz w:val="24"/>
                <w:szCs w:val="24"/>
                <w:lang w:eastAsia="en-GB"/>
              </w:rPr>
              <w:t xml:space="preserve">, Working with the third sector on initiatives like </w:t>
            </w:r>
            <w:r w:rsidR="007E1C0F" w:rsidRPr="00A26CC7">
              <w:rPr>
                <w:rFonts w:ascii="Arial" w:hAnsi="Arial" w:cs="Arial"/>
                <w:color w:val="000000"/>
                <w:sz w:val="24"/>
                <w:szCs w:val="24"/>
                <w:lang w:eastAsia="en-GB"/>
              </w:rPr>
              <w:t xml:space="preserve">“Bright Horizons” – </w:t>
            </w:r>
            <w:r>
              <w:rPr>
                <w:rFonts w:ascii="Arial" w:hAnsi="Arial" w:cs="Arial"/>
                <w:color w:val="000000"/>
                <w:sz w:val="24"/>
                <w:szCs w:val="24"/>
                <w:lang w:eastAsia="en-GB"/>
              </w:rPr>
              <w:t>(</w:t>
            </w:r>
            <w:r w:rsidR="007E1C0F" w:rsidRPr="00A26CC7">
              <w:rPr>
                <w:rFonts w:ascii="Arial" w:hAnsi="Arial" w:cs="Arial"/>
                <w:color w:val="000000"/>
                <w:sz w:val="24"/>
                <w:szCs w:val="24"/>
                <w:lang w:eastAsia="en-GB"/>
              </w:rPr>
              <w:t>30 women, 4 men</w:t>
            </w:r>
            <w:r>
              <w:rPr>
                <w:rFonts w:ascii="Arial" w:hAnsi="Arial" w:cs="Arial"/>
                <w:color w:val="000000"/>
                <w:sz w:val="24"/>
                <w:szCs w:val="24"/>
                <w:lang w:eastAsia="en-GB"/>
              </w:rPr>
              <w:t>), Building awareness and s</w:t>
            </w:r>
            <w:r w:rsidR="007E1C0F" w:rsidRPr="00A26CC7">
              <w:rPr>
                <w:rFonts w:ascii="Arial" w:hAnsi="Arial" w:cs="Arial"/>
                <w:color w:val="000000"/>
                <w:sz w:val="24"/>
                <w:szCs w:val="24"/>
                <w:lang w:eastAsia="en-GB"/>
              </w:rPr>
              <w:t xml:space="preserve">ocial activities </w:t>
            </w:r>
          </w:p>
          <w:p w:rsidR="007E1C0F" w:rsidRDefault="007E1C0F" w:rsidP="007E1C0F">
            <w:pPr>
              <w:pStyle w:val="NoSpacing"/>
              <w:numPr>
                <w:ilvl w:val="0"/>
                <w:numId w:val="13"/>
              </w:numPr>
              <w:rPr>
                <w:rFonts w:ascii="Arial" w:hAnsi="Arial" w:cs="Arial"/>
                <w:color w:val="000000"/>
                <w:sz w:val="24"/>
                <w:szCs w:val="24"/>
                <w:lang w:eastAsia="en-GB"/>
              </w:rPr>
            </w:pPr>
            <w:r w:rsidRPr="00D85B5B">
              <w:rPr>
                <w:rFonts w:ascii="Arial" w:hAnsi="Arial" w:cs="Arial"/>
                <w:color w:val="000000"/>
                <w:sz w:val="24"/>
                <w:szCs w:val="24"/>
                <w:lang w:eastAsia="en-GB"/>
              </w:rPr>
              <w:t xml:space="preserve">If not known to CMHT (Grays Hall) thus it’s difficult </w:t>
            </w:r>
          </w:p>
          <w:p w:rsidR="007E1C0F" w:rsidRDefault="007E1C0F" w:rsidP="007E1C0F">
            <w:pPr>
              <w:pStyle w:val="NoSpacing"/>
              <w:numPr>
                <w:ilvl w:val="0"/>
                <w:numId w:val="13"/>
              </w:numPr>
              <w:rPr>
                <w:rFonts w:ascii="Arial" w:hAnsi="Arial" w:cs="Arial"/>
                <w:color w:val="000000"/>
                <w:sz w:val="24"/>
                <w:szCs w:val="24"/>
                <w:lang w:eastAsia="en-GB"/>
              </w:rPr>
            </w:pPr>
            <w:r w:rsidRPr="00D85B5B">
              <w:rPr>
                <w:rFonts w:ascii="Arial" w:hAnsi="Arial" w:cs="Arial"/>
                <w:color w:val="000000"/>
                <w:sz w:val="24"/>
                <w:szCs w:val="24"/>
                <w:lang w:eastAsia="en-GB"/>
              </w:rPr>
              <w:t xml:space="preserve">Improve follow up and after care – onward </w:t>
            </w:r>
          </w:p>
          <w:p w:rsidR="007E1C0F" w:rsidRDefault="007E1C0F" w:rsidP="007E1C0F">
            <w:pPr>
              <w:pStyle w:val="NoSpacing"/>
              <w:numPr>
                <w:ilvl w:val="0"/>
                <w:numId w:val="13"/>
              </w:numPr>
              <w:rPr>
                <w:rFonts w:ascii="Arial" w:hAnsi="Arial" w:cs="Arial"/>
                <w:color w:val="000000"/>
                <w:sz w:val="24"/>
                <w:szCs w:val="24"/>
                <w:lang w:eastAsia="en-GB"/>
              </w:rPr>
            </w:pPr>
            <w:r w:rsidRPr="00D85B5B">
              <w:rPr>
                <w:rFonts w:ascii="Arial" w:hAnsi="Arial" w:cs="Arial"/>
                <w:color w:val="000000"/>
                <w:sz w:val="24"/>
                <w:szCs w:val="24"/>
                <w:lang w:eastAsia="en-GB"/>
              </w:rPr>
              <w:t xml:space="preserve">Peer support networks </w:t>
            </w:r>
          </w:p>
          <w:p w:rsidR="007E1C0F" w:rsidRDefault="007E1C0F" w:rsidP="007E1C0F">
            <w:pPr>
              <w:pStyle w:val="NoSpacing"/>
              <w:numPr>
                <w:ilvl w:val="0"/>
                <w:numId w:val="13"/>
              </w:numPr>
              <w:rPr>
                <w:rFonts w:ascii="Arial" w:hAnsi="Arial" w:cs="Arial"/>
                <w:color w:val="000000"/>
                <w:sz w:val="24"/>
                <w:szCs w:val="24"/>
                <w:lang w:eastAsia="en-GB"/>
              </w:rPr>
            </w:pPr>
            <w:r w:rsidRPr="00D85B5B">
              <w:rPr>
                <w:rFonts w:ascii="Arial" w:hAnsi="Arial" w:cs="Arial"/>
                <w:color w:val="000000"/>
                <w:sz w:val="24"/>
                <w:szCs w:val="24"/>
                <w:lang w:eastAsia="en-GB"/>
              </w:rPr>
              <w:t xml:space="preserve">Males – limited self-referral  </w:t>
            </w:r>
          </w:p>
          <w:p w:rsidR="007E1C0F" w:rsidRDefault="007E1C0F" w:rsidP="007E1C0F">
            <w:pPr>
              <w:pStyle w:val="NoSpacing"/>
              <w:numPr>
                <w:ilvl w:val="0"/>
                <w:numId w:val="13"/>
              </w:numPr>
              <w:rPr>
                <w:rFonts w:ascii="Arial" w:hAnsi="Arial" w:cs="Arial"/>
                <w:color w:val="000000"/>
                <w:sz w:val="24"/>
                <w:szCs w:val="24"/>
                <w:lang w:eastAsia="en-GB"/>
              </w:rPr>
            </w:pPr>
            <w:r w:rsidRPr="00D85B5B">
              <w:rPr>
                <w:rFonts w:ascii="Arial" w:hAnsi="Arial" w:cs="Arial"/>
                <w:color w:val="000000"/>
                <w:sz w:val="24"/>
                <w:szCs w:val="24"/>
                <w:lang w:eastAsia="en-GB"/>
              </w:rPr>
              <w:t>Invest in pr</w:t>
            </w:r>
            <w:r>
              <w:rPr>
                <w:rFonts w:ascii="Arial" w:hAnsi="Arial" w:cs="Arial"/>
                <w:color w:val="000000"/>
                <w:sz w:val="24"/>
                <w:szCs w:val="24"/>
                <w:lang w:eastAsia="en-GB"/>
              </w:rPr>
              <w:t xml:space="preserve">eventative and support services - </w:t>
            </w:r>
            <w:r w:rsidRPr="00D85B5B">
              <w:rPr>
                <w:rFonts w:ascii="Arial" w:hAnsi="Arial" w:cs="Arial"/>
                <w:color w:val="000000"/>
                <w:sz w:val="24"/>
                <w:szCs w:val="24"/>
                <w:lang w:eastAsia="en-GB"/>
              </w:rPr>
              <w:t>Hospital is costly</w:t>
            </w:r>
          </w:p>
          <w:p w:rsidR="007E1C0F" w:rsidRDefault="007E1C0F" w:rsidP="00E23305">
            <w:pPr>
              <w:pStyle w:val="NoSpacing"/>
              <w:numPr>
                <w:ilvl w:val="0"/>
                <w:numId w:val="13"/>
              </w:numPr>
              <w:rPr>
                <w:rFonts w:ascii="Arial" w:hAnsi="Arial" w:cs="Arial"/>
                <w:color w:val="000000"/>
                <w:sz w:val="24"/>
                <w:szCs w:val="24"/>
                <w:lang w:eastAsia="en-GB"/>
              </w:rPr>
            </w:pPr>
            <w:r w:rsidRPr="00D85B5B">
              <w:rPr>
                <w:rFonts w:ascii="Arial" w:hAnsi="Arial" w:cs="Arial"/>
                <w:color w:val="000000"/>
                <w:sz w:val="24"/>
                <w:szCs w:val="24"/>
                <w:lang w:eastAsia="en-GB"/>
              </w:rPr>
              <w:t xml:space="preserve"> </w:t>
            </w:r>
            <w:r w:rsidRPr="007E1C0F">
              <w:rPr>
                <w:rFonts w:ascii="Arial" w:hAnsi="Arial" w:cs="Arial"/>
                <w:color w:val="000000"/>
                <w:sz w:val="24"/>
                <w:szCs w:val="24"/>
                <w:lang w:eastAsia="en-GB"/>
              </w:rPr>
              <w:t>Public Health would</w:t>
            </w:r>
            <w:r w:rsidR="00E23305" w:rsidRPr="007E1C0F">
              <w:rPr>
                <w:rFonts w:ascii="Arial" w:hAnsi="Arial" w:cs="Arial"/>
                <w:color w:val="000000"/>
                <w:sz w:val="24"/>
                <w:szCs w:val="24"/>
                <w:lang w:eastAsia="en-GB"/>
              </w:rPr>
              <w:t xml:space="preserve"> like to know what projects are being run on the ground </w:t>
            </w:r>
          </w:p>
          <w:p w:rsidR="007E1C0F" w:rsidRDefault="007E1C0F" w:rsidP="00E23305">
            <w:pPr>
              <w:pStyle w:val="NoSpacing"/>
              <w:numPr>
                <w:ilvl w:val="0"/>
                <w:numId w:val="13"/>
              </w:numPr>
              <w:rPr>
                <w:rFonts w:ascii="Arial" w:hAnsi="Arial" w:cs="Arial"/>
                <w:color w:val="000000"/>
                <w:sz w:val="24"/>
                <w:szCs w:val="24"/>
                <w:lang w:eastAsia="en-GB"/>
              </w:rPr>
            </w:pPr>
            <w:r>
              <w:rPr>
                <w:rFonts w:ascii="Arial" w:hAnsi="Arial" w:cs="Arial"/>
                <w:color w:val="000000"/>
                <w:sz w:val="24"/>
                <w:szCs w:val="24"/>
                <w:lang w:eastAsia="en-GB"/>
              </w:rPr>
              <w:t xml:space="preserve">Public Health have worked with </w:t>
            </w:r>
            <w:r w:rsidR="00E23305" w:rsidRPr="007E1C0F">
              <w:rPr>
                <w:rFonts w:ascii="Arial" w:hAnsi="Arial" w:cs="Arial"/>
                <w:color w:val="000000"/>
                <w:sz w:val="24"/>
                <w:szCs w:val="24"/>
                <w:lang w:eastAsia="en-GB"/>
              </w:rPr>
              <w:t>Mind in the past – funding project</w:t>
            </w:r>
            <w:r>
              <w:rPr>
                <w:rFonts w:ascii="Arial" w:hAnsi="Arial" w:cs="Arial"/>
                <w:color w:val="000000"/>
                <w:sz w:val="24"/>
                <w:szCs w:val="24"/>
                <w:lang w:eastAsia="en-GB"/>
              </w:rPr>
              <w:t>s</w:t>
            </w:r>
            <w:r w:rsidR="00E23305" w:rsidRPr="007E1C0F">
              <w:rPr>
                <w:rFonts w:ascii="Arial" w:hAnsi="Arial" w:cs="Arial"/>
                <w:color w:val="000000"/>
                <w:sz w:val="24"/>
                <w:szCs w:val="24"/>
                <w:lang w:eastAsia="en-GB"/>
              </w:rPr>
              <w:t xml:space="preserve">  </w:t>
            </w:r>
          </w:p>
          <w:p w:rsidR="007E1C0F" w:rsidRDefault="00E23305" w:rsidP="00E23305">
            <w:pPr>
              <w:pStyle w:val="NoSpacing"/>
              <w:numPr>
                <w:ilvl w:val="0"/>
                <w:numId w:val="13"/>
              </w:numPr>
              <w:rPr>
                <w:rFonts w:ascii="Arial" w:hAnsi="Arial" w:cs="Arial"/>
                <w:color w:val="000000"/>
                <w:sz w:val="24"/>
                <w:szCs w:val="24"/>
                <w:lang w:eastAsia="en-GB"/>
              </w:rPr>
            </w:pPr>
            <w:r w:rsidRPr="007E1C0F">
              <w:rPr>
                <w:rFonts w:ascii="Arial" w:hAnsi="Arial" w:cs="Arial"/>
                <w:color w:val="000000"/>
                <w:sz w:val="24"/>
                <w:szCs w:val="24"/>
                <w:lang w:eastAsia="en-GB"/>
              </w:rPr>
              <w:t xml:space="preserve">Thurrock is low in rates of suicide – we don’t know why </w:t>
            </w:r>
          </w:p>
          <w:p w:rsidR="00E23305" w:rsidRPr="007E1C0F" w:rsidRDefault="007E1C0F" w:rsidP="007E1C0F">
            <w:pPr>
              <w:pStyle w:val="NoSpacing"/>
              <w:numPr>
                <w:ilvl w:val="0"/>
                <w:numId w:val="14"/>
              </w:numPr>
              <w:rPr>
                <w:rFonts w:ascii="Arial" w:hAnsi="Arial" w:cs="Arial"/>
                <w:color w:val="000000"/>
                <w:sz w:val="24"/>
                <w:szCs w:val="24"/>
                <w:lang w:eastAsia="en-GB"/>
              </w:rPr>
            </w:pPr>
            <w:r w:rsidRPr="007E1C0F">
              <w:rPr>
                <w:rFonts w:ascii="Arial" w:hAnsi="Arial" w:cs="Arial"/>
                <w:color w:val="000000"/>
                <w:sz w:val="24"/>
                <w:szCs w:val="24"/>
                <w:lang w:eastAsia="en-GB"/>
              </w:rPr>
              <w:t xml:space="preserve">One factor for suicide in Males is </w:t>
            </w:r>
            <w:r w:rsidR="00E23305" w:rsidRPr="007E1C0F">
              <w:rPr>
                <w:rFonts w:ascii="Arial" w:hAnsi="Arial" w:cs="Arial"/>
                <w:color w:val="000000"/>
                <w:sz w:val="24"/>
                <w:szCs w:val="24"/>
                <w:lang w:eastAsia="en-GB"/>
              </w:rPr>
              <w:t>Employment / m</w:t>
            </w:r>
            <w:r>
              <w:rPr>
                <w:rFonts w:ascii="Arial" w:hAnsi="Arial" w:cs="Arial"/>
                <w:color w:val="000000"/>
                <w:sz w:val="24"/>
                <w:szCs w:val="24"/>
                <w:lang w:eastAsia="en-GB"/>
              </w:rPr>
              <w:t xml:space="preserve">arriage breakdown – for men. Men will not easily engage with services </w:t>
            </w:r>
          </w:p>
          <w:p w:rsidR="00E23305" w:rsidRDefault="007E1C0F" w:rsidP="00E23305">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 xml:space="preserve">Limitations if not already known to services: Experiences of </w:t>
            </w:r>
            <w:r w:rsidR="00E23305">
              <w:rPr>
                <w:rFonts w:ascii="Arial" w:hAnsi="Arial" w:cs="Arial"/>
                <w:color w:val="000000"/>
                <w:sz w:val="24"/>
                <w:szCs w:val="24"/>
                <w:lang w:eastAsia="en-GB"/>
              </w:rPr>
              <w:t xml:space="preserve">Grays Hall – if you are not with them you do not get much help </w:t>
            </w:r>
          </w:p>
          <w:p w:rsidR="00E23305" w:rsidRDefault="007E1C0F" w:rsidP="00E23305">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Limitations of the Recovery College</w:t>
            </w:r>
            <w:r w:rsidR="00E23305">
              <w:rPr>
                <w:rFonts w:ascii="Arial" w:hAnsi="Arial" w:cs="Arial"/>
                <w:color w:val="000000"/>
                <w:sz w:val="24"/>
                <w:szCs w:val="24"/>
                <w:lang w:eastAsia="en-GB"/>
              </w:rPr>
              <w:t xml:space="preserve"> – after training</w:t>
            </w:r>
            <w:r>
              <w:rPr>
                <w:rFonts w:ascii="Arial" w:hAnsi="Arial" w:cs="Arial"/>
                <w:color w:val="000000"/>
                <w:sz w:val="24"/>
                <w:szCs w:val="24"/>
                <w:lang w:eastAsia="en-GB"/>
              </w:rPr>
              <w:t xml:space="preserve"> course(s), individuals experiences of </w:t>
            </w:r>
            <w:r w:rsidR="00E23305">
              <w:rPr>
                <w:rFonts w:ascii="Arial" w:hAnsi="Arial" w:cs="Arial"/>
                <w:color w:val="000000"/>
                <w:sz w:val="24"/>
                <w:szCs w:val="24"/>
                <w:lang w:eastAsia="en-GB"/>
              </w:rPr>
              <w:t xml:space="preserve"> just</w:t>
            </w:r>
            <w:r>
              <w:rPr>
                <w:rFonts w:ascii="Arial" w:hAnsi="Arial" w:cs="Arial"/>
                <w:color w:val="000000"/>
                <w:sz w:val="24"/>
                <w:szCs w:val="24"/>
                <w:lang w:eastAsia="en-GB"/>
              </w:rPr>
              <w:t xml:space="preserve"> being</w:t>
            </w:r>
            <w:r w:rsidR="00E23305">
              <w:rPr>
                <w:rFonts w:ascii="Arial" w:hAnsi="Arial" w:cs="Arial"/>
                <w:color w:val="000000"/>
                <w:sz w:val="24"/>
                <w:szCs w:val="24"/>
                <w:lang w:eastAsia="en-GB"/>
              </w:rPr>
              <w:t xml:space="preserve"> cut off – after 6 weeks just cut off </w:t>
            </w:r>
          </w:p>
          <w:p w:rsidR="00E23305" w:rsidRDefault="00E23305" w:rsidP="00E23305">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 xml:space="preserve">If Mind was closed – what would happen to </w:t>
            </w:r>
            <w:proofErr w:type="gramStart"/>
            <w:r>
              <w:rPr>
                <w:rFonts w:ascii="Arial" w:hAnsi="Arial" w:cs="Arial"/>
                <w:color w:val="000000"/>
                <w:sz w:val="24"/>
                <w:szCs w:val="24"/>
                <w:lang w:eastAsia="en-GB"/>
              </w:rPr>
              <w:t>us.</w:t>
            </w:r>
            <w:proofErr w:type="gramEnd"/>
            <w:r>
              <w:rPr>
                <w:rFonts w:ascii="Arial" w:hAnsi="Arial" w:cs="Arial"/>
                <w:color w:val="000000"/>
                <w:sz w:val="24"/>
                <w:szCs w:val="24"/>
                <w:lang w:eastAsia="en-GB"/>
              </w:rPr>
              <w:t xml:space="preserve"> Hospital? </w:t>
            </w:r>
          </w:p>
          <w:p w:rsidR="00E23305" w:rsidRDefault="007E1C0F" w:rsidP="00E23305">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One Forum member</w:t>
            </w:r>
            <w:r w:rsidR="00E23305">
              <w:rPr>
                <w:rFonts w:ascii="Arial" w:hAnsi="Arial" w:cs="Arial"/>
                <w:color w:val="000000"/>
                <w:sz w:val="24"/>
                <w:szCs w:val="24"/>
                <w:lang w:eastAsia="en-GB"/>
              </w:rPr>
              <w:t xml:space="preserve"> went to Grays Hall in a bad patch was turned away till the next day – went to Basildon hospital</w:t>
            </w:r>
            <w:r>
              <w:rPr>
                <w:rFonts w:ascii="Arial" w:hAnsi="Arial" w:cs="Arial"/>
                <w:color w:val="000000"/>
                <w:sz w:val="24"/>
                <w:szCs w:val="24"/>
                <w:lang w:eastAsia="en-GB"/>
              </w:rPr>
              <w:t xml:space="preserve"> on the bus. Arrived and explained Mental Health condition and situation and then had a negative experience of being supervised by a security guard “for staff protection”</w:t>
            </w:r>
            <w:r w:rsidR="00E23305">
              <w:rPr>
                <w:rFonts w:ascii="Arial" w:hAnsi="Arial" w:cs="Arial"/>
                <w:color w:val="000000"/>
                <w:sz w:val="24"/>
                <w:szCs w:val="24"/>
                <w:lang w:eastAsia="en-GB"/>
              </w:rPr>
              <w:t xml:space="preserve"> </w:t>
            </w:r>
          </w:p>
          <w:p w:rsidR="00E23305" w:rsidRDefault="00E23305" w:rsidP="00E23305">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lastRenderedPageBreak/>
              <w:t xml:space="preserve">If Mind is shut full time – it will cost other services more money </w:t>
            </w:r>
          </w:p>
          <w:p w:rsidR="007E1C0F" w:rsidRDefault="007E1C0F" w:rsidP="007E1C0F">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 xml:space="preserve">People need Mind it is a safe place (safety net) where would she go </w:t>
            </w:r>
          </w:p>
          <w:p w:rsidR="007E1C0F" w:rsidRDefault="007E1C0F" w:rsidP="007E1C0F">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 xml:space="preserve">About people who know you </w:t>
            </w:r>
          </w:p>
          <w:p w:rsidR="007E1C0F" w:rsidRPr="007E1C0F" w:rsidRDefault="007E1C0F" w:rsidP="007E1C0F">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 xml:space="preserve">Mind will be closed on a Saturday – they will signpost people </w:t>
            </w:r>
          </w:p>
          <w:p w:rsidR="00E23305" w:rsidRDefault="00E23305" w:rsidP="00E23305">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 xml:space="preserve">Graham – </w:t>
            </w:r>
            <w:r w:rsidR="00923D31">
              <w:rPr>
                <w:rFonts w:ascii="Arial" w:hAnsi="Arial" w:cs="Arial"/>
                <w:color w:val="000000"/>
                <w:sz w:val="24"/>
                <w:szCs w:val="24"/>
                <w:lang w:eastAsia="en-GB"/>
              </w:rPr>
              <w:t xml:space="preserve">Where </w:t>
            </w:r>
            <w:r>
              <w:rPr>
                <w:rFonts w:ascii="Arial" w:hAnsi="Arial" w:cs="Arial"/>
                <w:color w:val="000000"/>
                <w:sz w:val="24"/>
                <w:szCs w:val="24"/>
                <w:lang w:eastAsia="en-GB"/>
              </w:rPr>
              <w:t>people are willing to open up</w:t>
            </w:r>
            <w:r w:rsidR="00923D31">
              <w:rPr>
                <w:rFonts w:ascii="Arial" w:hAnsi="Arial" w:cs="Arial"/>
                <w:color w:val="000000"/>
                <w:sz w:val="24"/>
                <w:szCs w:val="24"/>
                <w:lang w:eastAsia="en-GB"/>
              </w:rPr>
              <w:t xml:space="preserve"> we </w:t>
            </w:r>
            <w:r>
              <w:rPr>
                <w:rFonts w:ascii="Arial" w:hAnsi="Arial" w:cs="Arial"/>
                <w:color w:val="000000"/>
                <w:sz w:val="24"/>
                <w:szCs w:val="24"/>
                <w:lang w:eastAsia="en-GB"/>
              </w:rPr>
              <w:t>could have more people and find out information if we have more of these</w:t>
            </w:r>
            <w:r w:rsidR="007E1C0F">
              <w:rPr>
                <w:rFonts w:ascii="Arial" w:hAnsi="Arial" w:cs="Arial"/>
                <w:color w:val="000000"/>
                <w:sz w:val="24"/>
                <w:szCs w:val="24"/>
                <w:lang w:eastAsia="en-GB"/>
              </w:rPr>
              <w:t xml:space="preserve"> conversation</w:t>
            </w:r>
            <w:r w:rsidR="00923D31">
              <w:rPr>
                <w:rFonts w:ascii="Arial" w:hAnsi="Arial" w:cs="Arial"/>
                <w:color w:val="000000"/>
                <w:sz w:val="24"/>
                <w:szCs w:val="24"/>
                <w:lang w:eastAsia="en-GB"/>
              </w:rPr>
              <w:t>s,</w:t>
            </w:r>
            <w:r w:rsidR="007E1C0F">
              <w:rPr>
                <w:rFonts w:ascii="Arial" w:hAnsi="Arial" w:cs="Arial"/>
                <w:color w:val="000000"/>
                <w:sz w:val="24"/>
                <w:szCs w:val="24"/>
                <w:lang w:eastAsia="en-GB"/>
              </w:rPr>
              <w:t xml:space="preserve"> events/workshops.</w:t>
            </w:r>
            <w:r>
              <w:rPr>
                <w:rFonts w:ascii="Arial" w:hAnsi="Arial" w:cs="Arial"/>
                <w:color w:val="000000"/>
                <w:sz w:val="24"/>
                <w:szCs w:val="24"/>
                <w:lang w:eastAsia="en-GB"/>
              </w:rPr>
              <w:t xml:space="preserve"> </w:t>
            </w:r>
          </w:p>
          <w:p w:rsidR="00923D31" w:rsidRPr="00923D31" w:rsidRDefault="00923D31" w:rsidP="00923D31">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In May, Healthwatch are running drop-in sessions on mental health, speak to Healthwatch for signposting to support services</w:t>
            </w:r>
            <w:r w:rsidRPr="006D0480">
              <w:rPr>
                <w:rFonts w:ascii="Arial" w:hAnsi="Arial" w:cs="Arial"/>
                <w:color w:val="000000"/>
                <w:sz w:val="24"/>
                <w:szCs w:val="24"/>
                <w:lang w:eastAsia="en-GB"/>
              </w:rPr>
              <w:t xml:space="preserve">      </w:t>
            </w:r>
          </w:p>
          <w:p w:rsidR="00E23305" w:rsidRPr="00923D31" w:rsidRDefault="00E23305" w:rsidP="00923D31">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The council need to speak to people who can tell them what it is like</w:t>
            </w:r>
            <w:r w:rsidR="00923D31">
              <w:rPr>
                <w:rFonts w:ascii="Arial" w:hAnsi="Arial" w:cs="Arial"/>
                <w:color w:val="000000"/>
                <w:sz w:val="24"/>
                <w:szCs w:val="24"/>
                <w:lang w:eastAsia="en-GB"/>
              </w:rPr>
              <w:t xml:space="preserve"> (lived experience).</w:t>
            </w:r>
          </w:p>
          <w:p w:rsidR="00E23305" w:rsidRDefault="00923D31" w:rsidP="00E23305">
            <w:pPr>
              <w:pStyle w:val="NoSpacing"/>
              <w:numPr>
                <w:ilvl w:val="0"/>
                <w:numId w:val="14"/>
              </w:numPr>
              <w:rPr>
                <w:rFonts w:ascii="Arial" w:hAnsi="Arial" w:cs="Arial"/>
                <w:color w:val="000000"/>
                <w:sz w:val="24"/>
                <w:szCs w:val="24"/>
                <w:lang w:eastAsia="en-GB"/>
              </w:rPr>
            </w:pPr>
            <w:r>
              <w:rPr>
                <w:rFonts w:ascii="Arial" w:hAnsi="Arial" w:cs="Arial"/>
                <w:color w:val="000000"/>
                <w:sz w:val="24"/>
                <w:szCs w:val="24"/>
                <w:lang w:eastAsia="en-GB"/>
              </w:rPr>
              <w:t xml:space="preserve">Thurrock Mind as part of Thurrock Coalition could help the Public Health to Co-produce </w:t>
            </w:r>
            <w:r w:rsidR="00E23305">
              <w:rPr>
                <w:rFonts w:ascii="Arial" w:hAnsi="Arial" w:cs="Arial"/>
                <w:color w:val="000000"/>
                <w:sz w:val="24"/>
                <w:szCs w:val="24"/>
                <w:lang w:eastAsia="en-GB"/>
              </w:rPr>
              <w:t>further meetings and information</w:t>
            </w:r>
            <w:r>
              <w:rPr>
                <w:rFonts w:ascii="Arial" w:hAnsi="Arial" w:cs="Arial"/>
                <w:color w:val="000000"/>
                <w:sz w:val="24"/>
                <w:szCs w:val="24"/>
                <w:lang w:eastAsia="en-GB"/>
              </w:rPr>
              <w:t xml:space="preserve"> in June/July.</w:t>
            </w:r>
            <w:r w:rsidR="00E23305">
              <w:rPr>
                <w:rFonts w:ascii="Arial" w:hAnsi="Arial" w:cs="Arial"/>
                <w:color w:val="000000"/>
                <w:sz w:val="24"/>
                <w:szCs w:val="24"/>
                <w:lang w:eastAsia="en-GB"/>
              </w:rPr>
              <w:t xml:space="preserve"> </w:t>
            </w:r>
          </w:p>
          <w:p w:rsidR="00E23305" w:rsidRDefault="00E23305" w:rsidP="00E23305">
            <w:pPr>
              <w:pStyle w:val="NoSpacing"/>
              <w:rPr>
                <w:rFonts w:ascii="Arial" w:hAnsi="Arial" w:cs="Arial"/>
                <w:color w:val="000000"/>
                <w:sz w:val="24"/>
                <w:szCs w:val="24"/>
                <w:lang w:eastAsia="en-GB"/>
              </w:rPr>
            </w:pPr>
          </w:p>
        </w:tc>
      </w:tr>
    </w:tbl>
    <w:p w:rsidR="00E23305" w:rsidRPr="00D85B5B" w:rsidRDefault="00E23305" w:rsidP="00E23305">
      <w:pPr>
        <w:pStyle w:val="NoSpacing"/>
        <w:rPr>
          <w:rFonts w:ascii="Arial" w:hAnsi="Arial" w:cs="Arial"/>
          <w:color w:val="000000"/>
          <w:sz w:val="24"/>
          <w:szCs w:val="24"/>
          <w:lang w:eastAsia="en-GB"/>
        </w:rPr>
      </w:pPr>
    </w:p>
    <w:p w:rsidR="00232E56" w:rsidRDefault="00232E56" w:rsidP="005B118D">
      <w:pPr>
        <w:pStyle w:val="NoSpacing"/>
        <w:rPr>
          <w:rFonts w:ascii="Arial" w:hAnsi="Arial" w:cs="Arial"/>
          <w:color w:val="000000"/>
          <w:sz w:val="24"/>
          <w:szCs w:val="24"/>
          <w:lang w:eastAsia="en-GB"/>
        </w:rPr>
      </w:pPr>
    </w:p>
    <w:p w:rsidR="00A26CC7" w:rsidRPr="00A26CC7" w:rsidRDefault="00A26CC7" w:rsidP="00A26CC7">
      <w:pPr>
        <w:pStyle w:val="NoSpacing"/>
        <w:numPr>
          <w:ilvl w:val="0"/>
          <w:numId w:val="4"/>
        </w:numPr>
        <w:rPr>
          <w:rFonts w:ascii="Arial" w:hAnsi="Arial" w:cs="Arial"/>
          <w:b/>
          <w:color w:val="000000"/>
          <w:sz w:val="24"/>
          <w:szCs w:val="24"/>
          <w:lang w:eastAsia="en-GB"/>
        </w:rPr>
      </w:pPr>
      <w:r w:rsidRPr="00A26CC7">
        <w:rPr>
          <w:rFonts w:ascii="Arial" w:hAnsi="Arial" w:cs="Arial"/>
          <w:b/>
          <w:color w:val="000000"/>
          <w:sz w:val="24"/>
          <w:szCs w:val="24"/>
          <w:lang w:eastAsia="en-GB"/>
        </w:rPr>
        <w:t xml:space="preserve">AOB </w:t>
      </w:r>
      <w:r w:rsidRPr="00A26CC7">
        <w:rPr>
          <w:rFonts w:ascii="Arial" w:hAnsi="Arial" w:cs="Arial"/>
          <w:color w:val="000000"/>
          <w:sz w:val="24"/>
          <w:szCs w:val="24"/>
          <w:lang w:eastAsia="en-GB"/>
        </w:rPr>
        <w:t>– none</w:t>
      </w:r>
    </w:p>
    <w:p w:rsidR="00A26CC7" w:rsidRDefault="00A26CC7" w:rsidP="00A26CC7">
      <w:pPr>
        <w:pStyle w:val="NoSpacing"/>
        <w:ind w:left="720"/>
        <w:rPr>
          <w:rFonts w:ascii="Arial" w:hAnsi="Arial" w:cs="Arial"/>
          <w:color w:val="000000"/>
          <w:sz w:val="24"/>
          <w:szCs w:val="24"/>
          <w:lang w:eastAsia="en-GB"/>
        </w:rPr>
      </w:pPr>
    </w:p>
    <w:p w:rsidR="006D0480" w:rsidRPr="00A26CC7" w:rsidRDefault="00A26CC7" w:rsidP="00A26CC7">
      <w:pPr>
        <w:pStyle w:val="NoSpacing"/>
        <w:numPr>
          <w:ilvl w:val="0"/>
          <w:numId w:val="4"/>
        </w:numPr>
        <w:rPr>
          <w:rFonts w:ascii="Arial" w:hAnsi="Arial" w:cs="Arial"/>
          <w:color w:val="000000"/>
          <w:sz w:val="24"/>
          <w:szCs w:val="24"/>
          <w:lang w:eastAsia="en-GB"/>
        </w:rPr>
      </w:pPr>
      <w:r w:rsidRPr="00A26CC7">
        <w:rPr>
          <w:rFonts w:ascii="Arial" w:hAnsi="Arial" w:cs="Arial"/>
          <w:b/>
          <w:color w:val="000000"/>
          <w:sz w:val="24"/>
          <w:szCs w:val="24"/>
          <w:lang w:eastAsia="en-GB"/>
        </w:rPr>
        <w:t xml:space="preserve">Thanks and close </w:t>
      </w:r>
      <w:r w:rsidRPr="00A26CC7">
        <w:rPr>
          <w:rFonts w:ascii="Arial" w:hAnsi="Arial" w:cs="Arial"/>
          <w:color w:val="000000"/>
          <w:sz w:val="24"/>
          <w:szCs w:val="24"/>
          <w:lang w:eastAsia="en-GB"/>
        </w:rPr>
        <w:t xml:space="preserve">- </w:t>
      </w:r>
      <w:r w:rsidR="00923D31" w:rsidRPr="00A26CC7">
        <w:rPr>
          <w:rFonts w:ascii="Arial" w:hAnsi="Arial" w:cs="Arial"/>
          <w:color w:val="000000"/>
          <w:sz w:val="24"/>
          <w:szCs w:val="24"/>
          <w:lang w:eastAsia="en-GB"/>
        </w:rPr>
        <w:t xml:space="preserve">Ian and </w:t>
      </w:r>
      <w:r w:rsidR="00F10C5E" w:rsidRPr="00A26CC7">
        <w:rPr>
          <w:rFonts w:ascii="Arial" w:hAnsi="Arial" w:cs="Arial"/>
          <w:color w:val="000000"/>
          <w:sz w:val="24"/>
          <w:szCs w:val="24"/>
          <w:lang w:eastAsia="en-GB"/>
        </w:rPr>
        <w:t>Graham thanked everyone for sh</w:t>
      </w:r>
      <w:r w:rsidR="006D0480" w:rsidRPr="00A26CC7">
        <w:rPr>
          <w:rFonts w:ascii="Arial" w:hAnsi="Arial" w:cs="Arial"/>
          <w:color w:val="000000"/>
          <w:sz w:val="24"/>
          <w:szCs w:val="24"/>
          <w:lang w:eastAsia="en-GB"/>
        </w:rPr>
        <w:t xml:space="preserve">aring information that has helped a great deal </w:t>
      </w:r>
    </w:p>
    <w:p w:rsidR="006D0480" w:rsidRPr="00A26CC7" w:rsidRDefault="006D0480" w:rsidP="006D0480">
      <w:pPr>
        <w:pStyle w:val="NoSpacing"/>
        <w:rPr>
          <w:rFonts w:ascii="Arial" w:hAnsi="Arial" w:cs="Arial"/>
          <w:color w:val="000000"/>
          <w:sz w:val="24"/>
          <w:szCs w:val="24"/>
          <w:lang w:eastAsia="en-GB"/>
        </w:rPr>
      </w:pPr>
    </w:p>
    <w:p w:rsidR="006D0480" w:rsidRPr="00A26CC7" w:rsidRDefault="006D0480" w:rsidP="006D0480">
      <w:pPr>
        <w:pStyle w:val="NoSpacing"/>
        <w:rPr>
          <w:rFonts w:ascii="Arial" w:hAnsi="Arial" w:cs="Arial"/>
          <w:color w:val="000000"/>
          <w:sz w:val="24"/>
          <w:szCs w:val="24"/>
          <w:lang w:eastAsia="en-GB"/>
        </w:rPr>
      </w:pPr>
    </w:p>
    <w:p w:rsidR="0058487F" w:rsidRPr="006D0480" w:rsidRDefault="00923D31" w:rsidP="006D0480">
      <w:pPr>
        <w:pStyle w:val="NoSpacing"/>
        <w:rPr>
          <w:rFonts w:ascii="Arial" w:hAnsi="Arial" w:cs="Arial"/>
          <w:b/>
          <w:color w:val="000000"/>
          <w:sz w:val="24"/>
          <w:szCs w:val="24"/>
          <w:lang w:eastAsia="en-GB"/>
        </w:rPr>
      </w:pPr>
      <w:r>
        <w:rPr>
          <w:rFonts w:ascii="Arial" w:hAnsi="Arial" w:cs="Arial"/>
          <w:b/>
          <w:color w:val="000000"/>
          <w:sz w:val="24"/>
          <w:szCs w:val="24"/>
          <w:lang w:eastAsia="en-GB"/>
        </w:rPr>
        <w:t xml:space="preserve">The next meeting will be </w:t>
      </w:r>
      <w:r w:rsidR="006D0480" w:rsidRPr="006D0480">
        <w:rPr>
          <w:rFonts w:ascii="Arial" w:hAnsi="Arial" w:cs="Arial"/>
          <w:b/>
          <w:color w:val="000000"/>
          <w:sz w:val="24"/>
          <w:szCs w:val="24"/>
          <w:lang w:eastAsia="en-GB"/>
        </w:rPr>
        <w:t>July</w:t>
      </w:r>
      <w:r>
        <w:rPr>
          <w:rFonts w:ascii="Arial" w:hAnsi="Arial" w:cs="Arial"/>
          <w:b/>
          <w:color w:val="000000"/>
          <w:sz w:val="24"/>
          <w:szCs w:val="24"/>
          <w:lang w:eastAsia="en-GB"/>
        </w:rPr>
        <w:t xml:space="preserve"> 27</w:t>
      </w:r>
      <w:r w:rsidRPr="00923D31">
        <w:rPr>
          <w:rFonts w:ascii="Arial" w:hAnsi="Arial" w:cs="Arial"/>
          <w:b/>
          <w:color w:val="000000"/>
          <w:sz w:val="24"/>
          <w:szCs w:val="24"/>
          <w:vertAlign w:val="superscript"/>
          <w:lang w:eastAsia="en-GB"/>
        </w:rPr>
        <w:t>th</w:t>
      </w:r>
      <w:r>
        <w:rPr>
          <w:rFonts w:ascii="Arial" w:hAnsi="Arial" w:cs="Arial"/>
          <w:b/>
          <w:color w:val="000000"/>
          <w:sz w:val="24"/>
          <w:szCs w:val="24"/>
          <w:lang w:eastAsia="en-GB"/>
        </w:rPr>
        <w:t xml:space="preserve"> 1:30pm to 4:00pm.</w:t>
      </w:r>
      <w:r w:rsidR="006D0480" w:rsidRPr="006D0480">
        <w:rPr>
          <w:rFonts w:ascii="Arial" w:hAnsi="Arial" w:cs="Arial"/>
          <w:b/>
          <w:color w:val="000000"/>
          <w:sz w:val="24"/>
          <w:szCs w:val="24"/>
          <w:lang w:eastAsia="en-GB"/>
        </w:rPr>
        <w:t xml:space="preserve"> </w:t>
      </w:r>
      <w:r w:rsidR="0058487F" w:rsidRPr="006D0480">
        <w:rPr>
          <w:rFonts w:ascii="Arial" w:hAnsi="Arial" w:cs="Arial"/>
          <w:b/>
          <w:color w:val="000000"/>
          <w:sz w:val="24"/>
          <w:szCs w:val="24"/>
          <w:lang w:eastAsia="en-GB"/>
        </w:rPr>
        <w:t xml:space="preserve">     </w:t>
      </w:r>
    </w:p>
    <w:p w:rsidR="00B8757E" w:rsidRDefault="00B8757E" w:rsidP="005B118D">
      <w:pPr>
        <w:pStyle w:val="NoSpacing"/>
        <w:rPr>
          <w:rFonts w:ascii="Arial" w:hAnsi="Arial" w:cs="Arial"/>
          <w:color w:val="000000"/>
          <w:sz w:val="24"/>
          <w:szCs w:val="24"/>
          <w:lang w:eastAsia="en-GB"/>
        </w:rPr>
      </w:pPr>
    </w:p>
    <w:p w:rsidR="00B8757E" w:rsidRDefault="00B8757E" w:rsidP="005B118D">
      <w:pPr>
        <w:pStyle w:val="NoSpacing"/>
        <w:rPr>
          <w:rFonts w:ascii="Arial" w:hAnsi="Arial" w:cs="Arial"/>
          <w:color w:val="000000"/>
          <w:sz w:val="24"/>
          <w:szCs w:val="24"/>
          <w:lang w:eastAsia="en-GB"/>
        </w:rPr>
      </w:pPr>
    </w:p>
    <w:p w:rsidR="00A21CF6" w:rsidRDefault="00A21CF6" w:rsidP="005B118D">
      <w:pPr>
        <w:pStyle w:val="NoSpacing"/>
        <w:rPr>
          <w:rFonts w:ascii="Arial" w:hAnsi="Arial" w:cs="Arial"/>
          <w:color w:val="000000"/>
          <w:sz w:val="24"/>
          <w:szCs w:val="24"/>
          <w:lang w:eastAsia="en-GB"/>
        </w:rPr>
      </w:pPr>
    </w:p>
    <w:p w:rsidR="00A21CF6" w:rsidRPr="005B118D" w:rsidRDefault="00A21CF6" w:rsidP="005B118D">
      <w:pPr>
        <w:pStyle w:val="NoSpacing"/>
        <w:rPr>
          <w:rFonts w:ascii="Arial" w:hAnsi="Arial" w:cs="Arial"/>
          <w:color w:val="000000"/>
          <w:sz w:val="24"/>
          <w:szCs w:val="24"/>
          <w:lang w:eastAsia="en-GB"/>
        </w:rPr>
      </w:pPr>
    </w:p>
    <w:p w:rsidR="00112090" w:rsidRPr="00112090" w:rsidRDefault="00112090" w:rsidP="00112090">
      <w:pPr>
        <w:rPr>
          <w:rFonts w:ascii="Arial" w:hAnsi="Arial" w:cs="Arial"/>
          <w:sz w:val="24"/>
          <w:szCs w:val="24"/>
        </w:rPr>
      </w:pPr>
    </w:p>
    <w:sectPr w:rsidR="00112090" w:rsidRPr="0011209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12" w:rsidRDefault="00D63512" w:rsidP="00923D31">
      <w:pPr>
        <w:spacing w:after="0" w:line="240" w:lineRule="auto"/>
      </w:pPr>
      <w:r>
        <w:separator/>
      </w:r>
    </w:p>
  </w:endnote>
  <w:endnote w:type="continuationSeparator" w:id="0">
    <w:p w:rsidR="00D63512" w:rsidRDefault="00D63512" w:rsidP="0092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396604"/>
      <w:docPartObj>
        <w:docPartGallery w:val="Page Numbers (Bottom of Page)"/>
        <w:docPartUnique/>
      </w:docPartObj>
    </w:sdtPr>
    <w:sdtEndPr>
      <w:rPr>
        <w:noProof/>
      </w:rPr>
    </w:sdtEndPr>
    <w:sdtContent>
      <w:p w:rsidR="00923D31" w:rsidRDefault="00923D31">
        <w:pPr>
          <w:pStyle w:val="Footer"/>
          <w:jc w:val="right"/>
        </w:pPr>
        <w:r>
          <w:fldChar w:fldCharType="begin"/>
        </w:r>
        <w:r>
          <w:instrText xml:space="preserve"> PAGE   \* MERGEFORMAT </w:instrText>
        </w:r>
        <w:r>
          <w:fldChar w:fldCharType="separate"/>
        </w:r>
        <w:r w:rsidR="005C030D">
          <w:rPr>
            <w:noProof/>
          </w:rPr>
          <w:t>8</w:t>
        </w:r>
        <w:r>
          <w:rPr>
            <w:noProof/>
          </w:rPr>
          <w:fldChar w:fldCharType="end"/>
        </w:r>
      </w:p>
    </w:sdtContent>
  </w:sdt>
  <w:p w:rsidR="00923D31" w:rsidRDefault="00923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12" w:rsidRDefault="00D63512" w:rsidP="00923D31">
      <w:pPr>
        <w:spacing w:after="0" w:line="240" w:lineRule="auto"/>
      </w:pPr>
      <w:r>
        <w:separator/>
      </w:r>
    </w:p>
  </w:footnote>
  <w:footnote w:type="continuationSeparator" w:id="0">
    <w:p w:rsidR="00D63512" w:rsidRDefault="00D63512" w:rsidP="00923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1DDA"/>
    <w:multiLevelType w:val="hybridMultilevel"/>
    <w:tmpl w:val="CB24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10DC6"/>
    <w:multiLevelType w:val="hybridMultilevel"/>
    <w:tmpl w:val="DBEEB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1D78A6"/>
    <w:multiLevelType w:val="hybridMultilevel"/>
    <w:tmpl w:val="9398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62BD2"/>
    <w:multiLevelType w:val="hybridMultilevel"/>
    <w:tmpl w:val="B274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371E22"/>
    <w:multiLevelType w:val="hybridMultilevel"/>
    <w:tmpl w:val="BF9EA314"/>
    <w:lvl w:ilvl="0" w:tplc="039852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B309E"/>
    <w:multiLevelType w:val="hybridMultilevel"/>
    <w:tmpl w:val="BE64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820F8"/>
    <w:multiLevelType w:val="hybridMultilevel"/>
    <w:tmpl w:val="8CC8639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nsid w:val="27D95EF1"/>
    <w:multiLevelType w:val="hybridMultilevel"/>
    <w:tmpl w:val="0BF4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993D8F"/>
    <w:multiLevelType w:val="hybridMultilevel"/>
    <w:tmpl w:val="C678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8075E9"/>
    <w:multiLevelType w:val="hybridMultilevel"/>
    <w:tmpl w:val="56C2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D6081"/>
    <w:multiLevelType w:val="hybridMultilevel"/>
    <w:tmpl w:val="755E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E523C8"/>
    <w:multiLevelType w:val="hybridMultilevel"/>
    <w:tmpl w:val="0B10C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6F4053"/>
    <w:multiLevelType w:val="hybridMultilevel"/>
    <w:tmpl w:val="F7FA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A855F2"/>
    <w:multiLevelType w:val="hybridMultilevel"/>
    <w:tmpl w:val="D9CA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FC4D38"/>
    <w:multiLevelType w:val="hybridMultilevel"/>
    <w:tmpl w:val="54BE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0"/>
  </w:num>
  <w:num w:numId="6">
    <w:abstractNumId w:val="5"/>
  </w:num>
  <w:num w:numId="7">
    <w:abstractNumId w:val="6"/>
  </w:num>
  <w:num w:numId="8">
    <w:abstractNumId w:val="12"/>
  </w:num>
  <w:num w:numId="9">
    <w:abstractNumId w:val="9"/>
  </w:num>
  <w:num w:numId="10">
    <w:abstractNumId w:val="14"/>
  </w:num>
  <w:num w:numId="11">
    <w:abstractNumId w:val="8"/>
  </w:num>
  <w:num w:numId="12">
    <w:abstractNumId w:val="10"/>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9C"/>
    <w:rsid w:val="00026D38"/>
    <w:rsid w:val="0004390B"/>
    <w:rsid w:val="000B4AF4"/>
    <w:rsid w:val="000C25EF"/>
    <w:rsid w:val="00112090"/>
    <w:rsid w:val="001C309B"/>
    <w:rsid w:val="00230576"/>
    <w:rsid w:val="00232E56"/>
    <w:rsid w:val="00255AD5"/>
    <w:rsid w:val="0029613B"/>
    <w:rsid w:val="003305B0"/>
    <w:rsid w:val="0041126D"/>
    <w:rsid w:val="00411DF4"/>
    <w:rsid w:val="004C7A9C"/>
    <w:rsid w:val="005476AF"/>
    <w:rsid w:val="00564277"/>
    <w:rsid w:val="005759A9"/>
    <w:rsid w:val="0058487F"/>
    <w:rsid w:val="005B118D"/>
    <w:rsid w:val="005C030D"/>
    <w:rsid w:val="00665DAF"/>
    <w:rsid w:val="00681653"/>
    <w:rsid w:val="006C48C2"/>
    <w:rsid w:val="006D0480"/>
    <w:rsid w:val="006D5C50"/>
    <w:rsid w:val="007711D5"/>
    <w:rsid w:val="007E1C0F"/>
    <w:rsid w:val="008207C7"/>
    <w:rsid w:val="00840741"/>
    <w:rsid w:val="00923D31"/>
    <w:rsid w:val="00966F23"/>
    <w:rsid w:val="009E1209"/>
    <w:rsid w:val="00A21CF6"/>
    <w:rsid w:val="00A26CC7"/>
    <w:rsid w:val="00A766B0"/>
    <w:rsid w:val="00B11768"/>
    <w:rsid w:val="00B8757E"/>
    <w:rsid w:val="00CC380C"/>
    <w:rsid w:val="00CF59A6"/>
    <w:rsid w:val="00D16C32"/>
    <w:rsid w:val="00D63512"/>
    <w:rsid w:val="00D85B5B"/>
    <w:rsid w:val="00D9468A"/>
    <w:rsid w:val="00E23305"/>
    <w:rsid w:val="00F10C5E"/>
    <w:rsid w:val="00FD488A"/>
    <w:rsid w:val="00FF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090"/>
    <w:pPr>
      <w:ind w:left="720"/>
      <w:contextualSpacing/>
    </w:pPr>
  </w:style>
  <w:style w:type="paragraph" w:styleId="NoSpacing">
    <w:name w:val="No Spacing"/>
    <w:uiPriority w:val="1"/>
    <w:qFormat/>
    <w:rsid w:val="005B118D"/>
    <w:pPr>
      <w:spacing w:after="0" w:line="240" w:lineRule="auto"/>
    </w:pPr>
  </w:style>
  <w:style w:type="paragraph" w:styleId="NormalWeb">
    <w:name w:val="Normal (Web)"/>
    <w:basedOn w:val="Normal"/>
    <w:uiPriority w:val="99"/>
    <w:unhideWhenUsed/>
    <w:rsid w:val="009E120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2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31"/>
  </w:style>
  <w:style w:type="paragraph" w:styleId="Footer">
    <w:name w:val="footer"/>
    <w:basedOn w:val="Normal"/>
    <w:link w:val="FooterChar"/>
    <w:uiPriority w:val="99"/>
    <w:unhideWhenUsed/>
    <w:rsid w:val="00923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090"/>
    <w:pPr>
      <w:ind w:left="720"/>
      <w:contextualSpacing/>
    </w:pPr>
  </w:style>
  <w:style w:type="paragraph" w:styleId="NoSpacing">
    <w:name w:val="No Spacing"/>
    <w:uiPriority w:val="1"/>
    <w:qFormat/>
    <w:rsid w:val="005B118D"/>
    <w:pPr>
      <w:spacing w:after="0" w:line="240" w:lineRule="auto"/>
    </w:pPr>
  </w:style>
  <w:style w:type="paragraph" w:styleId="NormalWeb">
    <w:name w:val="Normal (Web)"/>
    <w:basedOn w:val="Normal"/>
    <w:uiPriority w:val="99"/>
    <w:unhideWhenUsed/>
    <w:rsid w:val="009E120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2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31"/>
  </w:style>
  <w:style w:type="paragraph" w:styleId="Footer">
    <w:name w:val="footer"/>
    <w:basedOn w:val="Normal"/>
    <w:link w:val="FooterChar"/>
    <w:uiPriority w:val="99"/>
    <w:unhideWhenUsed/>
    <w:rsid w:val="00923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8</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tcildefault</dc:creator>
  <cp:lastModifiedBy>tcildefault</cp:lastModifiedBy>
  <cp:revision>17</cp:revision>
  <dcterms:created xsi:type="dcterms:W3CDTF">2015-04-29T13:10:00Z</dcterms:created>
  <dcterms:modified xsi:type="dcterms:W3CDTF">2015-06-09T14:38:00Z</dcterms:modified>
</cp:coreProperties>
</file>